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30" w:rsidRDefault="00853930" w:rsidP="008539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37F5" w:rsidRPr="00C937F5" w:rsidRDefault="00C937F5" w:rsidP="00C937F5">
      <w:pPr>
        <w:pStyle w:val="SemEspaamento"/>
        <w:jc w:val="both"/>
        <w:rPr>
          <w:sz w:val="24"/>
          <w:szCs w:val="24"/>
        </w:rPr>
      </w:pPr>
      <w:r w:rsidRPr="00C937F5">
        <w:rPr>
          <w:rFonts w:ascii="Times New Roman" w:hAnsi="Times New Roman"/>
          <w:sz w:val="24"/>
          <w:szCs w:val="24"/>
        </w:rPr>
        <w:t>Ata da 17ª Sessão Ordinária do dia 28 de maio de 2019.</w:t>
      </w:r>
    </w:p>
    <w:p w:rsidR="00C937F5" w:rsidRPr="00C937F5" w:rsidRDefault="00C937F5" w:rsidP="00C937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37F5" w:rsidRPr="00C937F5" w:rsidRDefault="00C937F5" w:rsidP="00C937F5">
      <w:pPr>
        <w:pStyle w:val="SemEspaamento"/>
        <w:spacing w:line="360" w:lineRule="auto"/>
        <w:jc w:val="both"/>
        <w:rPr>
          <w:sz w:val="24"/>
          <w:szCs w:val="24"/>
        </w:rPr>
      </w:pPr>
      <w:r w:rsidRPr="00C937F5">
        <w:rPr>
          <w:rFonts w:ascii="Times New Roman" w:hAnsi="Times New Roman"/>
          <w:sz w:val="24"/>
          <w:szCs w:val="24"/>
        </w:rPr>
        <w:t xml:space="preserve">Às 18h06 do dia 28 de maio de 2019, no Plenário da Câmara Municipal, sito a Avenida São Francisco, 320, Primavera, reuniram-se em Sessão Ordinária os seguintes vereadores: André Prado, Arlindo Motta Paes, Bruno Dias, Campanha, Dito Barbosa, Leandro Morais, Odair </w:t>
      </w:r>
      <w:proofErr w:type="spellStart"/>
      <w:r w:rsidRPr="00C937F5">
        <w:rPr>
          <w:rFonts w:ascii="Times New Roman" w:hAnsi="Times New Roman"/>
          <w:sz w:val="24"/>
          <w:szCs w:val="24"/>
        </w:rPr>
        <w:t>Quincote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C937F5">
        <w:rPr>
          <w:rFonts w:ascii="Times New Roman" w:hAnsi="Times New Roman"/>
          <w:sz w:val="24"/>
          <w:szCs w:val="24"/>
        </w:rPr>
        <w:t>Mariléia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Adelson do Hospital, Adriano da Farmácia, Dr. Edson e Rafael </w:t>
      </w:r>
      <w:proofErr w:type="spellStart"/>
      <w:r w:rsidRPr="00C937F5">
        <w:rPr>
          <w:rFonts w:ascii="Times New Roman" w:hAnsi="Times New Roman"/>
          <w:sz w:val="24"/>
          <w:szCs w:val="24"/>
        </w:rPr>
        <w:t>Aboláfio</w:t>
      </w:r>
      <w:proofErr w:type="spellEnd"/>
      <w:r w:rsidRPr="00C937F5">
        <w:rPr>
          <w:rFonts w:ascii="Times New Roman" w:hAnsi="Times New Roman"/>
          <w:sz w:val="24"/>
          <w:szCs w:val="24"/>
        </w:rPr>
        <w:t>. Aberta a Sessão, sob a proteção de Deus, o Presidente colocou em discussão a Ata</w:t>
      </w:r>
      <w:bookmarkStart w:id="0" w:name="_GoBack"/>
      <w:bookmarkEnd w:id="0"/>
      <w:r w:rsidRPr="00C937F5">
        <w:rPr>
          <w:rFonts w:ascii="Times New Roman" w:hAnsi="Times New Roman"/>
          <w:sz w:val="24"/>
          <w:szCs w:val="24"/>
        </w:rPr>
        <w:t xml:space="preserve"> da Sessão Ordinária do dia 21/05/2019. Não havendo vereadores dispostos a discutir, a Ata foi colocada em </w:t>
      </w:r>
      <w:r w:rsidRPr="00C937F5">
        <w:rPr>
          <w:rFonts w:ascii="Times New Roman" w:hAnsi="Times New Roman"/>
          <w:b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aprovada por 10 (dez) votos. Às 18h10 chegou ao Plenário o Ver. Dr. Edson. Após, o Presidente Oliveira determinou que o 1º Secretário da Mesa Diretora procedesse à leitura dos expedientes encaminhados à Câmara. </w:t>
      </w:r>
      <w:r w:rsidRPr="00C937F5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C937F5">
        <w:rPr>
          <w:rFonts w:ascii="Times New Roman" w:hAnsi="Times New Roman"/>
          <w:sz w:val="24"/>
          <w:szCs w:val="24"/>
        </w:rPr>
        <w:t xml:space="preserve">- Ofício nº 77/19 encaminhando o Projeto de Lei nº 1017/19 que "autoriza a alienação de imóvel de propriedade do Município de Pouso Alegre que especifica e dá outras providências". - Ofício nº 76/19 encaminhando o Decreto nº 66/19 que abre crédito suplementar para o exercício financeiro de 2019. - Ofício nº 73/19 encaminhando o Projeto de Lei nº 1016/2019, que "aprova mudança de destinação de uso misto e comercial nos bairros Fátima, Fátima I e II, </w:t>
      </w:r>
      <w:proofErr w:type="spellStart"/>
      <w:r w:rsidRPr="00C937F5">
        <w:rPr>
          <w:rFonts w:ascii="Times New Roman" w:hAnsi="Times New Roman"/>
          <w:sz w:val="24"/>
          <w:szCs w:val="24"/>
        </w:rPr>
        <w:t>Altaville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Pousada dos Campos I, Jardim Esplanada, Santa Dorotéia e Colinas de Santa Bárbara e dá outras providências". - Ofício nº 20/19 encaminhado pelo Secretário de Agricultura, Sr. Antônio </w:t>
      </w:r>
      <w:proofErr w:type="spellStart"/>
      <w:r w:rsidRPr="00C937F5">
        <w:rPr>
          <w:rFonts w:ascii="Times New Roman" w:hAnsi="Times New Roman"/>
          <w:sz w:val="24"/>
          <w:szCs w:val="24"/>
        </w:rPr>
        <w:t>Dionício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Pereira, solicitando a cessão do plenário para o dia 12 de junho, das 10:00 às 22:00 h, para palestra sobre nutrição de bovinos de corte e leite e perspectivas de mercado no Brasil. - Ofício nº 72/19 encaminhando Leis sancionadas: 6.059/19, 6.060/19, 6.061/19, 6.062/19, 6.063/19, 6.064,19, 6.065/19, 6.066/19, 6.067/19 e 6.068/19. </w:t>
      </w:r>
      <w:r w:rsidRPr="00C937F5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C937F5">
        <w:rPr>
          <w:rFonts w:ascii="Times New Roman" w:hAnsi="Times New Roman"/>
          <w:sz w:val="24"/>
          <w:szCs w:val="24"/>
        </w:rPr>
        <w:t xml:space="preserve">INDICAÇÕES: Vereador André Prado: - Nº 1247/2019: Solicita a fiscalização e a notificação dos proprietários dos terrenos situados na Rua Jair Floriano de Oliveira, nº 275, no bairro Parque Real. Vereador Arlindo Motta Paes: - Nº 1238/2019: Solicita a instalação de um abrigo e banco no ponto de ônibus localizado na Rua Marcos Soares da Silva, no bairro Jardim Redentor. - Nº 1241/2019: Solicita a instalação de lixeira no bairro Santa Angelina, em frente ao ferro velho. - Nº 1242/2019: Solicita a instalação de 2(duas) lixeiras no final </w:t>
      </w:r>
      <w:r w:rsidRPr="00C937F5">
        <w:rPr>
          <w:rFonts w:ascii="Times New Roman" w:hAnsi="Times New Roman"/>
          <w:sz w:val="24"/>
          <w:szCs w:val="24"/>
        </w:rPr>
        <w:lastRenderedPageBreak/>
        <w:t xml:space="preserve">da Rua </w:t>
      </w:r>
      <w:proofErr w:type="spellStart"/>
      <w:r w:rsidRPr="00C937F5">
        <w:rPr>
          <w:rFonts w:ascii="Times New Roman" w:hAnsi="Times New Roman"/>
          <w:sz w:val="24"/>
          <w:szCs w:val="24"/>
        </w:rPr>
        <w:t>Elácio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7F5">
        <w:rPr>
          <w:rFonts w:ascii="Times New Roman" w:hAnsi="Times New Roman"/>
          <w:sz w:val="24"/>
          <w:szCs w:val="24"/>
        </w:rPr>
        <w:t>Gissone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no loteamento, São Pedro/Faisqueira, próximo à fábrica da Adubos Real. - Nº 1245/2019: Reitera a solicitação de realização de obra de </w:t>
      </w:r>
      <w:proofErr w:type="spellStart"/>
      <w:r w:rsidRPr="00C937F5">
        <w:rPr>
          <w:rFonts w:ascii="Times New Roman" w:hAnsi="Times New Roman"/>
          <w:sz w:val="24"/>
          <w:szCs w:val="24"/>
        </w:rPr>
        <w:t>manilhamento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do canal de água (córrego) que corre na parte de trás da quadra esportiva do bairro Colinas Santa Bárbara. - Nº 1246/2019: Solicita a destinação de varredores de rua em toda a extensão do bairro Morumbi. - Nº 1259/2019: Solicita a poda das árvores localizadas na Rua Doutor José Alfredo de Paula, no Centro. - Nº 1261/2019: Solicitar ao setor responsável da Administração Pública, em caráter de urgência, a fiscalização na Praça localizada na rua "K", no bairro Jardim São João, com relação à permanência de cavalos presos no local. - Nº 1262/2019: Solicita o estudo sobre a viabilidade de instalação de redutor de velocidade na Rua Adilson Custódio, na altura do número 750, no Bairro Colinas Santa Bárbara. - Nº 1269/2019: Solicita a manutenção asfáltica da Rua Cel. Valter Custódio da Silva até o final da Rua Dr. João </w:t>
      </w:r>
      <w:proofErr w:type="spellStart"/>
      <w:r w:rsidRPr="00C937F5">
        <w:rPr>
          <w:rFonts w:ascii="Times New Roman" w:hAnsi="Times New Roman"/>
          <w:sz w:val="24"/>
          <w:szCs w:val="24"/>
        </w:rPr>
        <w:t>Crescêncio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Ribeiro. - Nº 1273/2019: Solicita o </w:t>
      </w:r>
      <w:proofErr w:type="spellStart"/>
      <w:r w:rsidRPr="00C937F5">
        <w:rPr>
          <w:rFonts w:ascii="Times New Roman" w:hAnsi="Times New Roman"/>
          <w:sz w:val="24"/>
          <w:szCs w:val="24"/>
        </w:rPr>
        <w:t>patrolamento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C937F5">
        <w:rPr>
          <w:rFonts w:ascii="Times New Roman" w:hAnsi="Times New Roman"/>
          <w:sz w:val="24"/>
          <w:szCs w:val="24"/>
        </w:rPr>
        <w:t>cascalhamento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da subida do trevo de acesso ao bairro Cervo. - Nº 1274/2019: Solicita a instalação de bancos (assentos) na área de lazer </w:t>
      </w:r>
      <w:proofErr w:type="gramStart"/>
      <w:r w:rsidRPr="00C937F5">
        <w:rPr>
          <w:rFonts w:ascii="Times New Roman" w:hAnsi="Times New Roman"/>
          <w:sz w:val="24"/>
          <w:szCs w:val="24"/>
        </w:rPr>
        <w:t>localizada  no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bairro Jardim Redentor. - Nº 1275/2019: Solicita, em caráter de urgência, gestão junto à </w:t>
      </w:r>
      <w:proofErr w:type="gramStart"/>
      <w:r w:rsidRPr="00C937F5">
        <w:rPr>
          <w:rFonts w:ascii="Times New Roman" w:hAnsi="Times New Roman"/>
          <w:sz w:val="24"/>
          <w:szCs w:val="24"/>
        </w:rPr>
        <w:t>empresa  Expresso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Planalto para que acrescente um ponto de ônibus no final da Rua Dr. João </w:t>
      </w:r>
      <w:proofErr w:type="spellStart"/>
      <w:r w:rsidRPr="00C937F5">
        <w:rPr>
          <w:rFonts w:ascii="Times New Roman" w:hAnsi="Times New Roman"/>
          <w:sz w:val="24"/>
          <w:szCs w:val="24"/>
        </w:rPr>
        <w:t>Crescêncio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Ribeiro, próximo ao número 700, Condomínio Alto das Oliveiras, no bairro Santo Expedito. Vereador Campanha: - Nº 1266/2019: Solicita, em caráter de urgência, a instalação de placas indicativas de velocidade, faixas de sinalização e a construção de redutores de velocidade e ou faixas elevadas, na Rua João Ferreira de Freitas, no </w:t>
      </w:r>
      <w:proofErr w:type="spellStart"/>
      <w:r w:rsidRPr="00C937F5">
        <w:rPr>
          <w:rFonts w:ascii="Times New Roman" w:hAnsi="Times New Roman"/>
          <w:sz w:val="24"/>
          <w:szCs w:val="24"/>
        </w:rPr>
        <w:t>Bbirro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7F5">
        <w:rPr>
          <w:rFonts w:ascii="Times New Roman" w:hAnsi="Times New Roman"/>
          <w:sz w:val="24"/>
          <w:szCs w:val="24"/>
        </w:rPr>
        <w:t>Vergani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. - Nº 1267/2019: Solicita, em caráter de urgência, a varrição e a manutenção da limpeza das vias, além da capina e do recolhimento de lixo, na entrada do bairro Vila Beatriz. - Nº 1268/2019: Solicita, em caráter de urgência, a notificação do proprietário do terreno que fica na rua Ivo </w:t>
      </w:r>
      <w:proofErr w:type="spellStart"/>
      <w:r w:rsidRPr="00C937F5">
        <w:rPr>
          <w:rFonts w:ascii="Times New Roman" w:hAnsi="Times New Roman"/>
          <w:sz w:val="24"/>
          <w:szCs w:val="24"/>
        </w:rPr>
        <w:t>Guersoni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937F5">
        <w:rPr>
          <w:rFonts w:ascii="Times New Roman" w:hAnsi="Times New Roman"/>
          <w:sz w:val="24"/>
          <w:szCs w:val="24"/>
        </w:rPr>
        <w:t>125,  no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bairro Vila Beatriz, para que seja realizado pelo proprietário a capina, a limpeza, o fechamento e a construção de calçada no referido imóvel. - Nº 1271/2019: Solicitar ao setor responsável da Administração Pública, em caráter de urgência, a instalação de mais lixeiras, a manutenção e a construção de </w:t>
      </w:r>
      <w:proofErr w:type="spellStart"/>
      <w:r w:rsidRPr="00C937F5">
        <w:rPr>
          <w:rFonts w:ascii="Times New Roman" w:hAnsi="Times New Roman"/>
          <w:sz w:val="24"/>
          <w:szCs w:val="24"/>
        </w:rPr>
        <w:t>meio-fios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no bairro Vila Beatriz. - Nº 1272/2019: Solicita a construção de calçadas na área verde próxima à Unilever, na Av. Prefeito Olavo Gomes de Oliveira. - Nº 1276/2019: Solicita, em caráter de urgência, a notificação do proprietário do terreno, para que </w:t>
      </w:r>
      <w:proofErr w:type="gramStart"/>
      <w:r w:rsidRPr="00C937F5">
        <w:rPr>
          <w:rFonts w:ascii="Times New Roman" w:hAnsi="Times New Roman"/>
          <w:sz w:val="24"/>
          <w:szCs w:val="24"/>
        </w:rPr>
        <w:t>efetue  a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limpeza e o fechamento desta área particular, ao lado do número 45, no bairro Vila </w:t>
      </w:r>
      <w:r w:rsidRPr="00C937F5">
        <w:rPr>
          <w:rFonts w:ascii="Times New Roman" w:hAnsi="Times New Roman"/>
          <w:sz w:val="24"/>
          <w:szCs w:val="24"/>
        </w:rPr>
        <w:lastRenderedPageBreak/>
        <w:t xml:space="preserve">Beatriz. - Nº 1277/2019: </w:t>
      </w:r>
      <w:proofErr w:type="gramStart"/>
      <w:r w:rsidRPr="00C937F5">
        <w:rPr>
          <w:rFonts w:ascii="Times New Roman" w:hAnsi="Times New Roman"/>
          <w:sz w:val="24"/>
          <w:szCs w:val="24"/>
        </w:rPr>
        <w:t>Reitera  solicitação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 de estudo, elaboração e envio  para esta Casa de Leis de projeto de lei  para regulamentar  o funcionamento de transporte privado de passageiros por aplicativos, UBER, 99 e moto taxi no âmbito do município de Pouso Alegre. - Nº 1278/2019: Solicita a construção de calçadas nos dois lados da avenida principal do bairro Jardim Califórnia. - Nº 1279/2019: Solicita a construção de calçada próximo ao número </w:t>
      </w:r>
      <w:proofErr w:type="gramStart"/>
      <w:r w:rsidRPr="00C937F5">
        <w:rPr>
          <w:rFonts w:ascii="Times New Roman" w:hAnsi="Times New Roman"/>
          <w:sz w:val="24"/>
          <w:szCs w:val="24"/>
        </w:rPr>
        <w:t>4001,nas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proximidades da empresa UNIÃO QUIMÍCA, sentido bairro São Cristóvão. Vereador Dito Barbosa: - Nº 1263/2019: Solicita o estudo e a implantação de uma subprefeitura no Distrito de São José do </w:t>
      </w:r>
      <w:proofErr w:type="spellStart"/>
      <w:r w:rsidRPr="00C937F5">
        <w:rPr>
          <w:rFonts w:ascii="Times New Roman" w:hAnsi="Times New Roman"/>
          <w:sz w:val="24"/>
          <w:szCs w:val="24"/>
        </w:rPr>
        <w:t>Pantano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nos termos do artigo 9º da Lei Orgânica do Município de Pouso Alegre –MG. Vereador Dr. Edson: - Nº 1235/2019: Solicita o </w:t>
      </w:r>
      <w:proofErr w:type="spellStart"/>
      <w:r w:rsidRPr="00C937F5">
        <w:rPr>
          <w:rFonts w:ascii="Times New Roman" w:hAnsi="Times New Roman"/>
          <w:sz w:val="24"/>
          <w:szCs w:val="24"/>
        </w:rPr>
        <w:t>patrolamento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C937F5">
        <w:rPr>
          <w:rFonts w:ascii="Times New Roman" w:hAnsi="Times New Roman"/>
          <w:sz w:val="24"/>
          <w:szCs w:val="24"/>
        </w:rPr>
        <w:t xml:space="preserve">o  </w:t>
      </w:r>
      <w:proofErr w:type="spellStart"/>
      <w:r w:rsidRPr="00C937F5">
        <w:rPr>
          <w:rFonts w:ascii="Times New Roman" w:hAnsi="Times New Roman"/>
          <w:sz w:val="24"/>
          <w:szCs w:val="24"/>
        </w:rPr>
        <w:t>cascalhamento</w:t>
      </w:r>
      <w:proofErr w:type="spellEnd"/>
      <w:proofErr w:type="gramEnd"/>
      <w:r w:rsidRPr="00C937F5">
        <w:rPr>
          <w:rFonts w:ascii="Times New Roman" w:hAnsi="Times New Roman"/>
          <w:sz w:val="24"/>
          <w:szCs w:val="24"/>
        </w:rPr>
        <w:t xml:space="preserve"> nas estradas do bairro Algodão, principalmente na estrada onde se situa o chamado “Morro do Moacir”. - Nº 1240/2019: Solicita a capina e a limpeza na Rua Comendador José Garcia, próximo ao nº 1493, no bairro Santa Doroteia. - Nº 1244/2019: Solicita a fiscalização e a determinação do cumprimento da Lei Municipal nº 6.016/2019, que torna obrigatória a fixação de placa indicando os termos da locação nos prédios locados pela Administração Pública direta, indireta e autárquica do Município de Pouso Alegre. - Nº 1254/2019: Solicita as providências necessárias para a desocupação do espaço público invadido pela população cigana, aos fundos da Rua Margarida Maria </w:t>
      </w:r>
      <w:proofErr w:type="spellStart"/>
      <w:r w:rsidRPr="00C937F5">
        <w:rPr>
          <w:rFonts w:ascii="Times New Roman" w:hAnsi="Times New Roman"/>
          <w:sz w:val="24"/>
          <w:szCs w:val="24"/>
        </w:rPr>
        <w:t>Rigotti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no bairro Foch II. Vereador Leandro Morais: - Nº 1243/2019: Solicita a instalação de placas de logradouro público por toda extensão do bairro Jardim Canadá. - Nº 1255/2019: Solicita poda das árvores na Avenida Orfeu </w:t>
      </w:r>
      <w:proofErr w:type="spellStart"/>
      <w:r w:rsidRPr="00C937F5">
        <w:rPr>
          <w:rFonts w:ascii="Times New Roman" w:hAnsi="Times New Roman"/>
          <w:sz w:val="24"/>
          <w:szCs w:val="24"/>
        </w:rPr>
        <w:t>Butti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no bairro Foch II. - Nº 1256/2019: Solicita a instalação de sinalização de trânsito vertical e </w:t>
      </w:r>
      <w:proofErr w:type="gramStart"/>
      <w:r w:rsidRPr="00C937F5">
        <w:rPr>
          <w:rFonts w:ascii="Times New Roman" w:hAnsi="Times New Roman"/>
          <w:sz w:val="24"/>
          <w:szCs w:val="24"/>
        </w:rPr>
        <w:t>horizontal  em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toda extensão do bairro Foch II. - Nº 1257/2019: Solicita a instalação de redutor de velocidade na Avenida Orfeu </w:t>
      </w:r>
      <w:proofErr w:type="spellStart"/>
      <w:r w:rsidRPr="00C937F5">
        <w:rPr>
          <w:rFonts w:ascii="Times New Roman" w:hAnsi="Times New Roman"/>
          <w:sz w:val="24"/>
          <w:szCs w:val="24"/>
        </w:rPr>
        <w:t>Butti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no bairro Foch II. Vereador Odair </w:t>
      </w:r>
      <w:proofErr w:type="spellStart"/>
      <w:r w:rsidRPr="00C937F5">
        <w:rPr>
          <w:rFonts w:ascii="Times New Roman" w:hAnsi="Times New Roman"/>
          <w:sz w:val="24"/>
          <w:szCs w:val="24"/>
        </w:rPr>
        <w:t>Quincote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: - Nº 1248/2019: Solicita, em caráter de urgência, a limpeza das áreas verdes da Prefeitura Municipal em toda a extensão do bairro Residencial Santa Rita II. - Nº 1249/2019: Solicita, em caráter de urgência, a capina e a limpeza do canteiro da Avenida Monsenhor Vicente Pereira Gomes no bairro Jardim </w:t>
      </w:r>
      <w:proofErr w:type="spellStart"/>
      <w:r w:rsidRPr="00C937F5">
        <w:rPr>
          <w:rFonts w:ascii="Times New Roman" w:hAnsi="Times New Roman"/>
          <w:sz w:val="24"/>
          <w:szCs w:val="24"/>
        </w:rPr>
        <w:t>Mariosa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. - Nº 1250/2019: Solicita, em caráter de urgência, a capina e a limpeza da Rua Joaquim Venâncio no bairro Chácara Primavera, próximo a residência de nº 159. - Nº 1252/2019: Reitera, em caráter de urgência, a limpeza das áreas verdes da Prefeitura Municipal em toda a extensão do bairro Pão de Açúcar. - Nº 1253/2019: Reitera a solicitação para a instalação de lixeiras na estrada do </w:t>
      </w:r>
      <w:r w:rsidRPr="00C937F5">
        <w:rPr>
          <w:rFonts w:ascii="Times New Roman" w:hAnsi="Times New Roman"/>
          <w:sz w:val="24"/>
          <w:szCs w:val="24"/>
        </w:rPr>
        <w:lastRenderedPageBreak/>
        <w:t xml:space="preserve">bairro da Imbuia, principalmente próximo a pista de Aeromodelismo. - Nº 1258/2019: Solicita a instalação de lixeira na Rua </w:t>
      </w:r>
      <w:proofErr w:type="spellStart"/>
      <w:r w:rsidRPr="00C937F5">
        <w:rPr>
          <w:rFonts w:ascii="Times New Roman" w:hAnsi="Times New Roman"/>
          <w:sz w:val="24"/>
          <w:szCs w:val="24"/>
        </w:rPr>
        <w:t>Magui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Maria Paschoal Rosa na Vila Martins. Vereador Oliveira: - Nº 1236/2019: Solicita a iluminação da estrada de acesso ao Cemitério Jardim do Céu, bem como do cemitério, em toda a sua extensão. - Nº 1237/2019: Solicita a instalação de lâmpadas de LED na Rua </w:t>
      </w:r>
      <w:proofErr w:type="spellStart"/>
      <w:r w:rsidRPr="00C937F5">
        <w:rPr>
          <w:rFonts w:ascii="Times New Roman" w:hAnsi="Times New Roman"/>
          <w:sz w:val="24"/>
          <w:szCs w:val="24"/>
        </w:rPr>
        <w:t>Carmelino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7F5">
        <w:rPr>
          <w:rFonts w:ascii="Times New Roman" w:hAnsi="Times New Roman"/>
          <w:sz w:val="24"/>
          <w:szCs w:val="24"/>
        </w:rPr>
        <w:t>Massafera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até a Rua Maria Divina Soares, mais conhecida como Dique I, localizada no bairro São Geraldo. Vereador Prof.ª </w:t>
      </w:r>
      <w:proofErr w:type="spellStart"/>
      <w:r w:rsidRPr="00C937F5">
        <w:rPr>
          <w:rFonts w:ascii="Times New Roman" w:hAnsi="Times New Roman"/>
          <w:sz w:val="24"/>
          <w:szCs w:val="24"/>
        </w:rPr>
        <w:t>Mariléia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: - Nº 1264/2019: Reitera a solicitação de </w:t>
      </w:r>
      <w:proofErr w:type="spellStart"/>
      <w:r w:rsidRPr="00C937F5">
        <w:rPr>
          <w:rFonts w:ascii="Times New Roman" w:hAnsi="Times New Roman"/>
          <w:sz w:val="24"/>
          <w:szCs w:val="24"/>
        </w:rPr>
        <w:t>patrolamento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e de </w:t>
      </w:r>
      <w:proofErr w:type="spellStart"/>
      <w:r w:rsidRPr="00C937F5">
        <w:rPr>
          <w:rFonts w:ascii="Times New Roman" w:hAnsi="Times New Roman"/>
          <w:sz w:val="24"/>
          <w:szCs w:val="24"/>
        </w:rPr>
        <w:t>cascalhamento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da estrada rural do bairro da Cava, próximo ao Sítio São José. - Nº 1265/2019: Reitera a solicitação de </w:t>
      </w:r>
      <w:proofErr w:type="spellStart"/>
      <w:r w:rsidRPr="00C937F5">
        <w:rPr>
          <w:rFonts w:ascii="Times New Roman" w:hAnsi="Times New Roman"/>
          <w:sz w:val="24"/>
          <w:szCs w:val="24"/>
        </w:rPr>
        <w:t>patrolamento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e de </w:t>
      </w:r>
      <w:proofErr w:type="spellStart"/>
      <w:r w:rsidRPr="00C937F5">
        <w:rPr>
          <w:rFonts w:ascii="Times New Roman" w:hAnsi="Times New Roman"/>
          <w:sz w:val="24"/>
          <w:szCs w:val="24"/>
        </w:rPr>
        <w:t>cascalhamento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da Estrada do bairro Cajuru, depois da entrada da Pouso Blocos. - Nº 1270/2019: Solicita o calçamento ou a pavimentação asfáltica da Rua João Pires de Oliveira, no bairro Pão de Açúcar. Vereador Wilson Tadeu Lopes: - Nº 1239/2019: Solicita a troca das lâmpadas comuns por lâmpadas de LED, em toda extensão do bairro Recanto dos Fernandes, em caráter emergencial. - Nº 1251/2019: Solicita a realização de operação tapa-buracos em caráter emergencial em toda extensão do bairro Monte Carlo. - Nº 1260/2019: Solicita gestão junto à COPASA para realizar o conserto da rede de esgoto que foi instalado na rua Madalena Prado Oliveira, próximo ao nº 120, no bairro Santa Adélia. MOÇÕES: - Nº 178/2019: MOÇÃO DE PESAR aos familiares da Sr. Nelson Pereira da Silva, pelo seu falecimento. - Nº 179/2019: MOÇÃO DE PESAR aos familiares da Sra. Rita Costa Santana, pelo seu falecimento. - Nº 180/2019: Moção de Aplauso aos grupos que se apresentaram durante a 17ª Semana de Museus, bem como seus supervisores e coordenadores: </w:t>
      </w:r>
      <w:proofErr w:type="spellStart"/>
      <w:r w:rsidRPr="00C937F5">
        <w:rPr>
          <w:rFonts w:ascii="Times New Roman" w:hAnsi="Times New Roman"/>
          <w:sz w:val="24"/>
          <w:szCs w:val="24"/>
        </w:rPr>
        <w:t>Rosiane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Tobias França, Lucia Helena O. Fortes </w:t>
      </w:r>
      <w:proofErr w:type="spellStart"/>
      <w:r w:rsidRPr="00C937F5">
        <w:rPr>
          <w:rFonts w:ascii="Times New Roman" w:hAnsi="Times New Roman"/>
          <w:sz w:val="24"/>
          <w:szCs w:val="24"/>
        </w:rPr>
        <w:t>Barbato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Regina Franco </w:t>
      </w:r>
      <w:proofErr w:type="spellStart"/>
      <w:r w:rsidRPr="00C937F5">
        <w:rPr>
          <w:rFonts w:ascii="Times New Roman" w:hAnsi="Times New Roman"/>
          <w:sz w:val="24"/>
          <w:szCs w:val="24"/>
        </w:rPr>
        <w:t>Andere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de Brito, Coordenadora-Geral, Coral A Mágica de Cantar, Coral Canto Minas, Coral Vozes que Encantam, Coral Canta Encanta e Grupo Dança Expressão. - Nº 181/2019: Moção de Aplauso aos regentes e acompanhantes que se apresentaram durante a 17ª Semana de Museus: Suely Francisco dos Reis Garcia, </w:t>
      </w:r>
      <w:proofErr w:type="spellStart"/>
      <w:r w:rsidRPr="00C937F5">
        <w:rPr>
          <w:rFonts w:ascii="Times New Roman" w:hAnsi="Times New Roman"/>
          <w:sz w:val="24"/>
          <w:szCs w:val="24"/>
        </w:rPr>
        <w:t>Rosiane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Tobias França, Maísa Nogueira R. da Silva, Daniel </w:t>
      </w:r>
      <w:proofErr w:type="spellStart"/>
      <w:r w:rsidRPr="00C937F5">
        <w:rPr>
          <w:rFonts w:ascii="Times New Roman" w:hAnsi="Times New Roman"/>
          <w:sz w:val="24"/>
          <w:szCs w:val="24"/>
        </w:rPr>
        <w:t>Marcossi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Joseane Aparecida F. da Silva, </w:t>
      </w:r>
      <w:proofErr w:type="spellStart"/>
      <w:r w:rsidRPr="00C937F5">
        <w:rPr>
          <w:rFonts w:ascii="Times New Roman" w:hAnsi="Times New Roman"/>
          <w:sz w:val="24"/>
          <w:szCs w:val="24"/>
        </w:rPr>
        <w:t>Louyse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7F5">
        <w:rPr>
          <w:rFonts w:ascii="Times New Roman" w:hAnsi="Times New Roman"/>
          <w:sz w:val="24"/>
          <w:szCs w:val="24"/>
        </w:rPr>
        <w:t>Michelli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de O. Rocha e Professora de Dança Zélia </w:t>
      </w:r>
      <w:proofErr w:type="spellStart"/>
      <w:r w:rsidRPr="00C937F5">
        <w:rPr>
          <w:rFonts w:ascii="Times New Roman" w:hAnsi="Times New Roman"/>
          <w:sz w:val="24"/>
          <w:szCs w:val="24"/>
        </w:rPr>
        <w:t>Kersul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. - Nº 182/2019: Moção de Aplauso ao setor de Fiscalização e Posturas, pelos relevantes serviços prestados ao município. - Nº 183/2019: MOÇÃO DE APLAUSO aos sócios, diretores e a toda a equipe do Hipermercado Baronesa pela doação de produtos </w:t>
      </w:r>
      <w:proofErr w:type="spellStart"/>
      <w:r w:rsidRPr="00C937F5">
        <w:rPr>
          <w:rFonts w:ascii="Times New Roman" w:hAnsi="Times New Roman"/>
          <w:sz w:val="24"/>
          <w:szCs w:val="24"/>
        </w:rPr>
        <w:t>hortifrutis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aos dois asilos e a creches municipais. PROJETOS: Vereador André Prado: - </w:t>
      </w:r>
      <w:r w:rsidRPr="00C937F5">
        <w:rPr>
          <w:rFonts w:ascii="Times New Roman" w:hAnsi="Times New Roman"/>
          <w:sz w:val="24"/>
          <w:szCs w:val="24"/>
        </w:rPr>
        <w:lastRenderedPageBreak/>
        <w:t xml:space="preserve">Projeto de Lei Nº 7476/2019: DISPÕE SOBRE A DIMINUIÇÃO GRADATIVA DE UTILIZAÇÃO, FORNECIMENTO E DISTRIBUIÇÃO (GRATUITA OU ONEROSA) DE CANUDOS DE PLÁSTICO FEITOS DE POLIPROPILENO E/OU MATERIAIS NÃO–BIODEGRADÁVEIS NO MUNICÍPIO DE POUSO ALEGRE-MG E DÁ OUTRAS PROVIDÊNCIAS. Vereador Bruno Dias: - Projeto de Lei Nº 7475/2019: DISPÕE SOBRE DENOMINAÇÃO DE LOGRADOURO PÚBLICO: PRAÇA PROFESSOR FERNANDO DE ANDRADE FERNANDES (*1982 +2019). Vereador Odair </w:t>
      </w:r>
      <w:proofErr w:type="spellStart"/>
      <w:r w:rsidRPr="00C937F5">
        <w:rPr>
          <w:rFonts w:ascii="Times New Roman" w:hAnsi="Times New Roman"/>
          <w:sz w:val="24"/>
          <w:szCs w:val="24"/>
        </w:rPr>
        <w:t>Quincote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: - Projeto de Lei Nº 7477/2019: DISPÕE SOBRE A PRIORIDADE DA MULHER VÍTIMA DE VIOLÊNCIA DOMÉSTICA PARA ANÁLISE E APROVAÇÃO DA DOCUMENTAÇÃO PARA AQUISIÇÃO DE IMÓVEIS ORIUNDOS DOS PROGRAMAS HABITACIONAIS DO MUNICÍPIO DE POUSO ALEGRE. Vereador Rodrigo Modesto: - Projeto de Lei Nº 7474/2019: DISPÕE SOBRE DENOMINAÇÃO DE LOGRADOURO PÚBLICO: RUA HÉRON PATRICIO (*1931 +2018). REQUERIMENTOS: Vereador Campanha: - Nº 54/2019: Requer a convocação do Secretário Municipal de Trânsito e Transporte de Pouso Alegre, Sr. Wagner </w:t>
      </w:r>
      <w:proofErr w:type="spellStart"/>
      <w:r w:rsidRPr="00C937F5">
        <w:rPr>
          <w:rFonts w:ascii="Times New Roman" w:hAnsi="Times New Roman"/>
          <w:sz w:val="24"/>
          <w:szCs w:val="24"/>
        </w:rPr>
        <w:t>Mutti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Tavares. - Nº 55/2019: Requer ao Poder Executivo informações com relação às penalidades impostas à empresa Duro na Queda. Vereador Rodrigo Modesto: - Nº 56/2019: Requer única votação para o Projeto de Lei nº 1016/2019. OFÍCIOS: Vereador Dr. Edson: - Ofício nº 15/19 encaminhado pelo Ver. Dr. Edson solicitando certidão elencando os projetos de lei, projetos de decreto legislativo, projetos de resolução e os projetos de emenda à Lei Orgânica, aprovados, de </w:t>
      </w:r>
      <w:proofErr w:type="gramStart"/>
      <w:r w:rsidRPr="00C937F5">
        <w:rPr>
          <w:rFonts w:ascii="Times New Roman" w:hAnsi="Times New Roman"/>
          <w:sz w:val="24"/>
          <w:szCs w:val="24"/>
        </w:rPr>
        <w:t>autoria  ou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coautoria do vereador. Após, o 1º Secretário procedeu à leitura do ofício nº 78/19 encaminhando cópia do relatório referente à prestação de contas do Primeiro Quadrimestre de 2019, para a audiência pública que será realizada dia 29/05/19 às 13h. Encerrada a leitura do expediente, às 18h23 o Ver. Campanha solicitou a </w:t>
      </w:r>
      <w:r w:rsidRPr="00C937F5">
        <w:rPr>
          <w:rFonts w:ascii="Times New Roman" w:hAnsi="Times New Roman"/>
          <w:b/>
          <w:bCs/>
          <w:sz w:val="24"/>
          <w:szCs w:val="24"/>
        </w:rPr>
        <w:t>inversão das fases da Sessão Ordinária</w:t>
      </w:r>
      <w:r w:rsidRPr="00C937F5">
        <w:rPr>
          <w:rFonts w:ascii="Times New Roman" w:hAnsi="Times New Roman"/>
          <w:sz w:val="24"/>
          <w:szCs w:val="24"/>
        </w:rPr>
        <w:t xml:space="preserve">. O pedido foi colocado em </w:t>
      </w:r>
      <w:r w:rsidRPr="00C937F5">
        <w:rPr>
          <w:rFonts w:ascii="Times New Roman" w:hAnsi="Times New Roman"/>
          <w:b/>
          <w:bCs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aprovado por 8 (oito) votos a 3 (três). Votos contrários dos vereadores Dr. Edson, Leandro Morais e Wilson Tadeu Lopes. Às 18h25 chegou ao Plenário o Ver. Rafael </w:t>
      </w:r>
      <w:proofErr w:type="spellStart"/>
      <w:r w:rsidRPr="00C937F5">
        <w:rPr>
          <w:rFonts w:ascii="Times New Roman" w:hAnsi="Times New Roman"/>
          <w:sz w:val="24"/>
          <w:szCs w:val="24"/>
        </w:rPr>
        <w:t>Aboláfio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. </w:t>
      </w:r>
      <w:r w:rsidRPr="00C937F5">
        <w:rPr>
          <w:rFonts w:ascii="Times New Roman" w:hAnsi="Times New Roman"/>
          <w:b/>
          <w:bCs/>
          <w:sz w:val="24"/>
          <w:szCs w:val="24"/>
        </w:rPr>
        <w:t xml:space="preserve">Projeto de Lei nº 7467/2019 que dispõe sobre denominação de logradouro público: Rua </w:t>
      </w:r>
      <w:proofErr w:type="spellStart"/>
      <w:r w:rsidRPr="00C937F5">
        <w:rPr>
          <w:rFonts w:ascii="Times New Roman" w:hAnsi="Times New Roman"/>
          <w:b/>
          <w:bCs/>
          <w:sz w:val="24"/>
          <w:szCs w:val="24"/>
        </w:rPr>
        <w:t>Patricia</w:t>
      </w:r>
      <w:proofErr w:type="spellEnd"/>
      <w:r w:rsidRPr="00C937F5">
        <w:rPr>
          <w:rFonts w:ascii="Times New Roman" w:hAnsi="Times New Roman"/>
          <w:b/>
          <w:bCs/>
          <w:sz w:val="24"/>
          <w:szCs w:val="24"/>
        </w:rPr>
        <w:t xml:space="preserve"> de Oliveira Machado (*1977 +2019)</w:t>
      </w:r>
      <w:r w:rsidRPr="00C937F5">
        <w:rPr>
          <w:rFonts w:ascii="Times New Roman" w:hAnsi="Times New Roman"/>
          <w:sz w:val="24"/>
          <w:szCs w:val="24"/>
        </w:rPr>
        <w:t xml:space="preserve">. Debateram o projeto os vereadores Campanha, Arlindo Motta Paes, Prof.ª </w:t>
      </w:r>
      <w:proofErr w:type="spellStart"/>
      <w:r w:rsidRPr="00C937F5">
        <w:rPr>
          <w:rFonts w:ascii="Times New Roman" w:hAnsi="Times New Roman"/>
          <w:sz w:val="24"/>
          <w:szCs w:val="24"/>
        </w:rPr>
        <w:t>Mariléia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Pr="00C937F5">
        <w:rPr>
          <w:rFonts w:ascii="Times New Roman" w:hAnsi="Times New Roman"/>
          <w:sz w:val="24"/>
          <w:szCs w:val="24"/>
        </w:rPr>
        <w:t>Quincote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Leandro Morais, Rodrigo Modesto, Dito Barbosa, Dr. Edson, </w:t>
      </w:r>
      <w:r w:rsidRPr="00C937F5">
        <w:rPr>
          <w:rFonts w:ascii="Times New Roman" w:hAnsi="Times New Roman"/>
          <w:sz w:val="24"/>
          <w:szCs w:val="24"/>
        </w:rPr>
        <w:lastRenderedPageBreak/>
        <w:t xml:space="preserve">Bruno Dias, André Prado, Wilson Tadeu Lopes, Rafael </w:t>
      </w:r>
      <w:proofErr w:type="spellStart"/>
      <w:r w:rsidRPr="00C937F5">
        <w:rPr>
          <w:rFonts w:ascii="Times New Roman" w:hAnsi="Times New Roman"/>
          <w:sz w:val="24"/>
          <w:szCs w:val="24"/>
        </w:rPr>
        <w:t>Aboláfio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Adriano da Farmácia, Oliveira. Não mais havendo vereadores dispostos a discutir, o projeto foi colocado em </w:t>
      </w:r>
      <w:r w:rsidRPr="00C937F5">
        <w:rPr>
          <w:rFonts w:ascii="Times New Roman" w:hAnsi="Times New Roman"/>
          <w:b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aprovado por 13 (treze) votos. Às 18h28 chegou ao Plenário o Ver. Adriano da Farmácia. Após, o Ver. Rodrigo Modesto solicitou a </w:t>
      </w:r>
      <w:r w:rsidRPr="00C937F5">
        <w:rPr>
          <w:rFonts w:ascii="Times New Roman" w:hAnsi="Times New Roman"/>
          <w:b/>
          <w:bCs/>
          <w:sz w:val="24"/>
          <w:szCs w:val="24"/>
        </w:rPr>
        <w:t>inclusão na pauta da Ordem do Dia do Requerimento nº 56/2019</w:t>
      </w:r>
      <w:r w:rsidRPr="00C937F5">
        <w:rPr>
          <w:rFonts w:ascii="Times New Roman" w:hAnsi="Times New Roman"/>
          <w:sz w:val="24"/>
          <w:szCs w:val="24"/>
        </w:rPr>
        <w:t xml:space="preserve">. </w:t>
      </w:r>
      <w:r w:rsidRPr="00C937F5">
        <w:rPr>
          <w:rFonts w:ascii="Times New Roman" w:hAnsi="Times New Roman"/>
          <w:b/>
          <w:bCs/>
          <w:sz w:val="24"/>
          <w:szCs w:val="24"/>
        </w:rPr>
        <w:t>Projeto de Lei nº 7468/2019 que dispõe sobre denominação de logradouro público: Rua Ana Maria de Souza Fonseca (*1927 +2014)</w:t>
      </w:r>
      <w:r w:rsidRPr="00C937F5">
        <w:rPr>
          <w:rFonts w:ascii="Times New Roman" w:hAnsi="Times New Roman"/>
          <w:sz w:val="24"/>
          <w:szCs w:val="24"/>
        </w:rPr>
        <w:t xml:space="preserve">. Debateram o projeto os vereadores Campanha e Arlindo Motta Paes. Não mais havendo vereadores dispostos a discutir, o projeto foi colocado em </w:t>
      </w:r>
      <w:r w:rsidRPr="00C937F5">
        <w:rPr>
          <w:rFonts w:ascii="Times New Roman" w:hAnsi="Times New Roman"/>
          <w:b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C937F5">
        <w:rPr>
          <w:rFonts w:ascii="Times New Roman" w:hAnsi="Times New Roman"/>
          <w:b/>
          <w:bCs/>
          <w:sz w:val="24"/>
          <w:szCs w:val="24"/>
        </w:rPr>
        <w:t>Projeto de Lei nº 7473/2019 que dispõe sobre denominação de logradouro público: Rua Abigail Oliveira de Souza (*1941 +2000)</w:t>
      </w:r>
      <w:r w:rsidRPr="00C937F5">
        <w:rPr>
          <w:rFonts w:ascii="Times New Roman" w:hAnsi="Times New Roman"/>
          <w:sz w:val="24"/>
          <w:szCs w:val="24"/>
        </w:rPr>
        <w:t xml:space="preserve">. Debateram o projeto os vereadores Adriano da Farmácia e Oliveira. Não mais havendo vereadores dispostos a discutir, o projeto foi colocado em </w:t>
      </w:r>
      <w:r w:rsidRPr="00C937F5">
        <w:rPr>
          <w:rFonts w:ascii="Times New Roman" w:hAnsi="Times New Roman"/>
          <w:b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>, sendo aprovado por 13 (treze) votos. O</w:t>
      </w:r>
      <w:r w:rsidRPr="00C937F5">
        <w:rPr>
          <w:rFonts w:ascii="Times New Roman" w:hAnsi="Times New Roman"/>
          <w:b/>
          <w:sz w:val="24"/>
          <w:szCs w:val="24"/>
        </w:rPr>
        <w:t xml:space="preserve"> </w:t>
      </w:r>
      <w:r w:rsidRPr="00C937F5">
        <w:rPr>
          <w:rFonts w:ascii="Times New Roman" w:hAnsi="Times New Roman"/>
          <w:b/>
          <w:bCs/>
          <w:sz w:val="24"/>
          <w:szCs w:val="24"/>
        </w:rPr>
        <w:t>Parecer Contrário exarado pela Comissão de Legislação, Justiça e Redação ao Projeto de Lei nº 7466/2019</w:t>
      </w:r>
      <w:r w:rsidRPr="00C937F5">
        <w:rPr>
          <w:rFonts w:ascii="Times New Roman" w:hAnsi="Times New Roman"/>
          <w:sz w:val="24"/>
          <w:szCs w:val="24"/>
        </w:rPr>
        <w:t xml:space="preserve"> foi retirado da pauta da Ordem do Dia pelo Presidente Oliveira. O</w:t>
      </w:r>
      <w:r w:rsidRPr="00C937F5">
        <w:rPr>
          <w:rFonts w:ascii="Times New Roman" w:hAnsi="Times New Roman"/>
          <w:b/>
          <w:sz w:val="24"/>
          <w:szCs w:val="24"/>
        </w:rPr>
        <w:t xml:space="preserve"> </w:t>
      </w:r>
      <w:r w:rsidRPr="00C937F5">
        <w:rPr>
          <w:rFonts w:ascii="Times New Roman" w:hAnsi="Times New Roman"/>
          <w:b/>
          <w:bCs/>
          <w:sz w:val="24"/>
          <w:szCs w:val="24"/>
        </w:rPr>
        <w:t>Projeto de Lei nº 7466/2019 que dispõe sobre a proibição do acúmulo das funções de cobrador e motorista profissional nos veículos destinados aos serviços de transporte público coletivo de passageiros por ônibus no município de Pouso Alegre</w:t>
      </w:r>
      <w:r w:rsidRPr="00C937F5">
        <w:rPr>
          <w:rFonts w:ascii="Times New Roman" w:hAnsi="Times New Roman"/>
          <w:sz w:val="24"/>
          <w:szCs w:val="24"/>
        </w:rPr>
        <w:t xml:space="preserve"> foi retirado da pauta da Ordem do Dia pelo autor. </w:t>
      </w:r>
      <w:r w:rsidRPr="00C937F5">
        <w:rPr>
          <w:rFonts w:ascii="Times New Roman" w:hAnsi="Times New Roman"/>
          <w:b/>
          <w:bCs/>
          <w:sz w:val="24"/>
          <w:szCs w:val="24"/>
        </w:rPr>
        <w:t>Projeto de Lei nº 7469/2019 que institui o “maio amarelo” para conscientização e educação em defesa da vida e da segurança no trânsito no âmbito do município de Pouso Alegre, e dá outras providências</w:t>
      </w:r>
      <w:r w:rsidRPr="00C937F5">
        <w:rPr>
          <w:rFonts w:ascii="Times New Roman" w:hAnsi="Times New Roman"/>
          <w:sz w:val="24"/>
          <w:szCs w:val="24"/>
        </w:rPr>
        <w:t xml:space="preserve">. </w:t>
      </w:r>
      <w:r w:rsidRPr="00C937F5">
        <w:rPr>
          <w:rFonts w:ascii="Times New Roman" w:hAnsi="Times New Roman"/>
          <w:b/>
          <w:bCs/>
          <w:sz w:val="24"/>
          <w:szCs w:val="24"/>
        </w:rPr>
        <w:t>O Ver. Dr. Edson pediu vistas ao Projeto de Lei nº 7469/2019</w:t>
      </w:r>
      <w:r w:rsidRPr="00C937F5">
        <w:rPr>
          <w:rFonts w:ascii="Times New Roman" w:hAnsi="Times New Roman"/>
          <w:sz w:val="24"/>
          <w:szCs w:val="24"/>
        </w:rPr>
        <w:t xml:space="preserve">. O pedido foi colocado em </w:t>
      </w:r>
      <w:r w:rsidRPr="00C937F5">
        <w:rPr>
          <w:rFonts w:ascii="Times New Roman" w:hAnsi="Times New Roman"/>
          <w:b/>
          <w:bCs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rejeitado por 7 (sete) votos a 6 (seis). Votos contrários dos vereadores Adriano da Farmácia, Arlindo Motta Paes, Bruno Dias, Leandro Morais, Odair </w:t>
      </w:r>
      <w:proofErr w:type="spellStart"/>
      <w:r w:rsidRPr="00C937F5">
        <w:rPr>
          <w:rFonts w:ascii="Times New Roman" w:hAnsi="Times New Roman"/>
          <w:sz w:val="24"/>
          <w:szCs w:val="24"/>
        </w:rPr>
        <w:t>Quincote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Rodrigo Modesto e Wilson Tadeu Lopes. Não havendo vereadores dispostos a discutir, o projeto foi colocado em </w:t>
      </w:r>
      <w:r w:rsidRPr="00C937F5">
        <w:rPr>
          <w:rFonts w:ascii="Times New Roman" w:hAnsi="Times New Roman"/>
          <w:b/>
          <w:sz w:val="24"/>
          <w:szCs w:val="24"/>
        </w:rPr>
        <w:t>1ª votação</w:t>
      </w:r>
      <w:r w:rsidRPr="00C937F5">
        <w:rPr>
          <w:rFonts w:ascii="Times New Roman" w:hAnsi="Times New Roman"/>
          <w:sz w:val="24"/>
          <w:szCs w:val="24"/>
        </w:rPr>
        <w:t>, sendo aprovado por 13 (treze) votos. O</w:t>
      </w:r>
      <w:r w:rsidRPr="00C937F5">
        <w:rPr>
          <w:rFonts w:ascii="Times New Roman" w:hAnsi="Times New Roman"/>
          <w:b/>
          <w:sz w:val="24"/>
          <w:szCs w:val="24"/>
        </w:rPr>
        <w:t xml:space="preserve"> </w:t>
      </w:r>
      <w:r w:rsidRPr="00C937F5">
        <w:rPr>
          <w:rFonts w:ascii="Times New Roman" w:hAnsi="Times New Roman"/>
          <w:b/>
          <w:bCs/>
          <w:sz w:val="24"/>
          <w:szCs w:val="24"/>
        </w:rPr>
        <w:t xml:space="preserve">Requerimento nº 52/2019 que requer ao Poder Executivo informações referentes à doação de imóvel para a empresa </w:t>
      </w:r>
      <w:proofErr w:type="spellStart"/>
      <w:r w:rsidRPr="00C937F5">
        <w:rPr>
          <w:rFonts w:ascii="Times New Roman" w:hAnsi="Times New Roman"/>
          <w:b/>
          <w:bCs/>
          <w:sz w:val="24"/>
          <w:szCs w:val="24"/>
        </w:rPr>
        <w:t>Nutracom</w:t>
      </w:r>
      <w:proofErr w:type="spellEnd"/>
      <w:r w:rsidRPr="00C937F5">
        <w:rPr>
          <w:rFonts w:ascii="Times New Roman" w:hAnsi="Times New Roman"/>
          <w:b/>
          <w:bCs/>
          <w:sz w:val="24"/>
          <w:szCs w:val="24"/>
        </w:rPr>
        <w:t xml:space="preserve"> Indústria e Comércio LTDA</w:t>
      </w:r>
      <w:r w:rsidRPr="00C937F5">
        <w:rPr>
          <w:rFonts w:ascii="Times New Roman" w:hAnsi="Times New Roman"/>
          <w:sz w:val="24"/>
          <w:szCs w:val="24"/>
        </w:rPr>
        <w:t xml:space="preserve"> foi retirado da pauta da Ordem do Dia pelo autor. </w:t>
      </w:r>
      <w:r w:rsidRPr="00C937F5">
        <w:rPr>
          <w:rFonts w:ascii="Times New Roman" w:hAnsi="Times New Roman"/>
          <w:b/>
          <w:bCs/>
          <w:sz w:val="24"/>
          <w:szCs w:val="24"/>
        </w:rPr>
        <w:t>Requerimento nº 53/2019 que requer ao Poder Executivo informações referentes aos investimentos em segurança pública promovidos pelo município</w:t>
      </w:r>
      <w:r w:rsidRPr="00C937F5">
        <w:rPr>
          <w:rFonts w:ascii="Times New Roman" w:hAnsi="Times New Roman"/>
          <w:sz w:val="24"/>
          <w:szCs w:val="24"/>
        </w:rPr>
        <w:t xml:space="preserve">. O requerimento foi colocado em única votação, sendo aprovado por 8 (oito) votos a 5 (cinco). Votos contrários dos vereadores </w:t>
      </w:r>
      <w:r w:rsidRPr="00C937F5">
        <w:rPr>
          <w:rFonts w:ascii="Times New Roman" w:hAnsi="Times New Roman"/>
          <w:sz w:val="24"/>
          <w:szCs w:val="24"/>
        </w:rPr>
        <w:lastRenderedPageBreak/>
        <w:t xml:space="preserve">Arlindo Motta Paes, Bruno Dias, Leandro Morais, Odair </w:t>
      </w:r>
      <w:proofErr w:type="spellStart"/>
      <w:r w:rsidRPr="00C937F5">
        <w:rPr>
          <w:rFonts w:ascii="Times New Roman" w:hAnsi="Times New Roman"/>
          <w:sz w:val="24"/>
          <w:szCs w:val="24"/>
        </w:rPr>
        <w:t>Quincote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e Rodrigo Modesto. </w:t>
      </w:r>
      <w:r w:rsidRPr="00C937F5">
        <w:rPr>
          <w:rFonts w:ascii="Times New Roman" w:hAnsi="Times New Roman"/>
          <w:b/>
          <w:bCs/>
          <w:sz w:val="24"/>
          <w:szCs w:val="24"/>
        </w:rPr>
        <w:t>Pedido encaminhado pela Superintendência Regional de Ensino de Pouso Alegre, solicitando a cessão do Plenário no dia 03/06/2019, das 13h às 17h, para a realização da Premiação Regional da Olimpíada Brasileira de Matemática das Escolas Públicas</w:t>
      </w:r>
      <w:r w:rsidRPr="00C937F5">
        <w:rPr>
          <w:rFonts w:ascii="Times New Roman" w:hAnsi="Times New Roman"/>
          <w:sz w:val="24"/>
          <w:szCs w:val="24"/>
        </w:rPr>
        <w:t xml:space="preserve">. O pedido foi colocado em </w:t>
      </w:r>
      <w:r w:rsidRPr="00C937F5">
        <w:rPr>
          <w:rFonts w:ascii="Times New Roman" w:hAnsi="Times New Roman"/>
          <w:b/>
          <w:bCs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C937F5">
        <w:rPr>
          <w:rFonts w:ascii="Times New Roman" w:hAnsi="Times New Roman"/>
          <w:b/>
          <w:bCs/>
          <w:sz w:val="24"/>
          <w:szCs w:val="24"/>
        </w:rPr>
        <w:t xml:space="preserve">Pedido encaminhado pelo Secretário de Agricultura, Sr. Antônio </w:t>
      </w:r>
      <w:proofErr w:type="spellStart"/>
      <w:r w:rsidRPr="00C937F5">
        <w:rPr>
          <w:rFonts w:ascii="Times New Roman" w:hAnsi="Times New Roman"/>
          <w:b/>
          <w:bCs/>
          <w:sz w:val="24"/>
          <w:szCs w:val="24"/>
        </w:rPr>
        <w:t>Dionício</w:t>
      </w:r>
      <w:proofErr w:type="spellEnd"/>
      <w:r w:rsidRPr="00C937F5">
        <w:rPr>
          <w:rFonts w:ascii="Times New Roman" w:hAnsi="Times New Roman"/>
          <w:b/>
          <w:bCs/>
          <w:sz w:val="24"/>
          <w:szCs w:val="24"/>
        </w:rPr>
        <w:t xml:space="preserve"> Pereira solicitando a cessão do plenário para o dia 12 de junho, das 10:00 às 22:00 h, para palestra sobre nutrição de bovinos de corte e leite e perspectivas de mercado no Brasil</w:t>
      </w:r>
      <w:r w:rsidRPr="00C937F5">
        <w:rPr>
          <w:rFonts w:ascii="Times New Roman" w:hAnsi="Times New Roman"/>
          <w:sz w:val="24"/>
          <w:szCs w:val="24"/>
        </w:rPr>
        <w:t xml:space="preserve">. O pedido foi colocado em </w:t>
      </w:r>
      <w:r w:rsidRPr="00C937F5">
        <w:rPr>
          <w:rFonts w:ascii="Times New Roman" w:hAnsi="Times New Roman"/>
          <w:b/>
          <w:bCs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C937F5">
        <w:rPr>
          <w:rFonts w:ascii="Times New Roman" w:hAnsi="Times New Roman"/>
          <w:b/>
          <w:bCs/>
          <w:sz w:val="24"/>
          <w:szCs w:val="24"/>
        </w:rPr>
        <w:t>Inclusão na pauta da Ordem do Dia do Requerimento nº 56/2019</w:t>
      </w:r>
      <w:r w:rsidRPr="00C937F5">
        <w:rPr>
          <w:rFonts w:ascii="Times New Roman" w:hAnsi="Times New Roman"/>
          <w:sz w:val="24"/>
          <w:szCs w:val="24"/>
        </w:rPr>
        <w:t xml:space="preserve">. O pedido foi colocado em </w:t>
      </w:r>
      <w:r w:rsidRPr="00C937F5">
        <w:rPr>
          <w:rFonts w:ascii="Times New Roman" w:hAnsi="Times New Roman"/>
          <w:b/>
          <w:bCs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C937F5">
        <w:rPr>
          <w:rFonts w:ascii="Times New Roman" w:hAnsi="Times New Roman"/>
          <w:b/>
          <w:bCs/>
          <w:sz w:val="24"/>
          <w:szCs w:val="24"/>
        </w:rPr>
        <w:t>Requerimento nº 56/2019 que requer única votação para o Projeto de Lei nº 1016/2019</w:t>
      </w:r>
      <w:r w:rsidRPr="00C937F5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C937F5">
        <w:rPr>
          <w:rFonts w:ascii="Times New Roman" w:hAnsi="Times New Roman"/>
          <w:b/>
          <w:bCs/>
          <w:sz w:val="24"/>
          <w:szCs w:val="24"/>
        </w:rPr>
        <w:t>única votaçã</w:t>
      </w:r>
      <w:r w:rsidRPr="00C937F5">
        <w:rPr>
          <w:rFonts w:ascii="Times New Roman" w:hAnsi="Times New Roman"/>
          <w:sz w:val="24"/>
          <w:szCs w:val="24"/>
        </w:rPr>
        <w:t xml:space="preserve">o, sendo aprovado por 13 (treze) votos. </w:t>
      </w:r>
      <w:r w:rsidRPr="00C937F5">
        <w:rPr>
          <w:rFonts w:ascii="Times New Roman" w:hAnsi="Times New Roman"/>
          <w:b/>
          <w:sz w:val="24"/>
          <w:szCs w:val="24"/>
        </w:rPr>
        <w:t>Projeto de Lei nº 1016/2019</w:t>
      </w:r>
      <w:r w:rsidRPr="00C937F5">
        <w:rPr>
          <w:b/>
          <w:sz w:val="24"/>
          <w:szCs w:val="24"/>
        </w:rPr>
        <w:t xml:space="preserve"> que </w:t>
      </w:r>
      <w:r w:rsidRPr="00C937F5">
        <w:rPr>
          <w:rFonts w:ascii="Times New Roman" w:hAnsi="Times New Roman"/>
          <w:b/>
          <w:sz w:val="24"/>
          <w:szCs w:val="24"/>
        </w:rPr>
        <w:t xml:space="preserve">aprova mudança de destinação de uso misto e comercial nos bairros Fátima, Fátima I e II, </w:t>
      </w:r>
      <w:proofErr w:type="spellStart"/>
      <w:r w:rsidRPr="00C937F5">
        <w:rPr>
          <w:rFonts w:ascii="Times New Roman" w:hAnsi="Times New Roman"/>
          <w:b/>
          <w:sz w:val="24"/>
          <w:szCs w:val="24"/>
        </w:rPr>
        <w:t>Altaville</w:t>
      </w:r>
      <w:proofErr w:type="spellEnd"/>
      <w:r w:rsidRPr="00C937F5">
        <w:rPr>
          <w:rFonts w:ascii="Times New Roman" w:hAnsi="Times New Roman"/>
          <w:b/>
          <w:sz w:val="24"/>
          <w:szCs w:val="24"/>
        </w:rPr>
        <w:t>, Pousada dos Campos I, Jardim Esplanada, Santa Dorotéia e Colinas de Santa Bárbara e dá outras providências</w:t>
      </w:r>
      <w:r w:rsidRPr="00C937F5">
        <w:rPr>
          <w:rFonts w:ascii="Times New Roman" w:hAnsi="Times New Roman"/>
          <w:sz w:val="24"/>
          <w:szCs w:val="24"/>
        </w:rPr>
        <w:t xml:space="preserve">. Debateram o projeto os vereadores Rodrigo Modesto, Bruno Dias, Dito Barbosa, Arlindo Motta Paes, Prof.ª </w:t>
      </w:r>
      <w:proofErr w:type="spellStart"/>
      <w:r w:rsidRPr="00C937F5">
        <w:rPr>
          <w:rFonts w:ascii="Times New Roman" w:hAnsi="Times New Roman"/>
          <w:sz w:val="24"/>
          <w:szCs w:val="24"/>
        </w:rPr>
        <w:t>Mariléia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André Prado, Odair </w:t>
      </w:r>
      <w:proofErr w:type="spellStart"/>
      <w:r w:rsidRPr="00C937F5">
        <w:rPr>
          <w:rFonts w:ascii="Times New Roman" w:hAnsi="Times New Roman"/>
          <w:sz w:val="24"/>
          <w:szCs w:val="24"/>
        </w:rPr>
        <w:t>Quincote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e Leandro Morais. Não mais havendo vereadores dispostos a discutir, o projeto foi colocado em </w:t>
      </w:r>
      <w:r w:rsidRPr="00C937F5">
        <w:rPr>
          <w:rFonts w:ascii="Times New Roman" w:hAnsi="Times New Roman"/>
          <w:b/>
          <w:sz w:val="24"/>
          <w:szCs w:val="24"/>
        </w:rPr>
        <w:t>única votação</w:t>
      </w:r>
      <w:r w:rsidRPr="00C937F5">
        <w:rPr>
          <w:rFonts w:ascii="Times New Roman" w:hAnsi="Times New Roman"/>
          <w:sz w:val="24"/>
          <w:szCs w:val="24"/>
        </w:rPr>
        <w:t xml:space="preserve">, sendo aprovado por 13 (treze) votos. Encerrada a votação das matérias constantes da Ordem do Dia, às 19h21 o Presidente deu início ao Intervalo Regimental. Reiniciada a Sessão às 19h47, o Presidente solicitou a recomposição de </w:t>
      </w:r>
      <w:proofErr w:type="spellStart"/>
      <w:r w:rsidRPr="00C937F5">
        <w:rPr>
          <w:rFonts w:ascii="Times New Roman" w:hAnsi="Times New Roman"/>
          <w:sz w:val="24"/>
          <w:szCs w:val="24"/>
        </w:rPr>
        <w:t>quorum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sendo constatada a presença de todos os vereadores, com exceção do Ver. Adelson do Hospital. Após, realizou-se a chamada dos vereadores inscritos para o uso da Tribuna. </w:t>
      </w:r>
      <w:r w:rsidRPr="00C937F5">
        <w:rPr>
          <w:rFonts w:ascii="Times New Roman" w:hAnsi="Times New Roman"/>
          <w:b/>
          <w:sz w:val="24"/>
          <w:szCs w:val="24"/>
        </w:rPr>
        <w:t>TRIBUNA:</w:t>
      </w:r>
      <w:r w:rsidRPr="00C937F5">
        <w:rPr>
          <w:rFonts w:ascii="Times New Roman" w:hAnsi="Times New Roman"/>
          <w:sz w:val="24"/>
          <w:szCs w:val="24"/>
        </w:rPr>
        <w:t xml:space="preserve"> </w:t>
      </w:r>
      <w:r w:rsidRPr="00C937F5">
        <w:rPr>
          <w:rFonts w:ascii="Times New Roman" w:hAnsi="Times New Roman"/>
          <w:b/>
          <w:sz w:val="24"/>
          <w:szCs w:val="24"/>
        </w:rPr>
        <w:t>1º - Campanha</w:t>
      </w:r>
      <w:r w:rsidRPr="00C937F5">
        <w:rPr>
          <w:rFonts w:ascii="Times New Roman" w:hAnsi="Times New Roman"/>
          <w:sz w:val="24"/>
          <w:szCs w:val="24"/>
        </w:rPr>
        <w:t>, de 19h48 às 19h58;</w:t>
      </w:r>
      <w:r w:rsidRPr="00C937F5">
        <w:rPr>
          <w:rFonts w:ascii="Times New Roman" w:hAnsi="Times New Roman"/>
          <w:b/>
          <w:sz w:val="24"/>
          <w:szCs w:val="24"/>
        </w:rPr>
        <w:t xml:space="preserve"> 2º - Rodrigo Modesto</w:t>
      </w:r>
      <w:r w:rsidRPr="00C937F5">
        <w:rPr>
          <w:rFonts w:ascii="Times New Roman" w:hAnsi="Times New Roman"/>
          <w:sz w:val="24"/>
          <w:szCs w:val="24"/>
        </w:rPr>
        <w:t xml:space="preserve">, de 19h58 às 20h08; </w:t>
      </w:r>
      <w:r w:rsidRPr="00C937F5">
        <w:rPr>
          <w:rFonts w:ascii="Times New Roman" w:hAnsi="Times New Roman"/>
          <w:b/>
          <w:sz w:val="24"/>
          <w:szCs w:val="24"/>
        </w:rPr>
        <w:t>3º - Dr. Edson</w:t>
      </w:r>
      <w:r w:rsidRPr="00C937F5">
        <w:rPr>
          <w:rFonts w:ascii="Times New Roman" w:hAnsi="Times New Roman"/>
          <w:sz w:val="24"/>
          <w:szCs w:val="24"/>
        </w:rPr>
        <w:t xml:space="preserve">, de 20h09 às 20h19; </w:t>
      </w:r>
      <w:r w:rsidRPr="00C937F5">
        <w:rPr>
          <w:rFonts w:ascii="Times New Roman" w:hAnsi="Times New Roman"/>
          <w:b/>
          <w:sz w:val="24"/>
          <w:szCs w:val="24"/>
        </w:rPr>
        <w:t>4º - André Prado</w:t>
      </w:r>
      <w:r w:rsidRPr="00C937F5">
        <w:rPr>
          <w:rFonts w:ascii="Times New Roman" w:hAnsi="Times New Roman"/>
          <w:sz w:val="24"/>
          <w:szCs w:val="24"/>
        </w:rPr>
        <w:t>, de 20h20 às 20h30;</w:t>
      </w:r>
      <w:r w:rsidRPr="00C937F5">
        <w:rPr>
          <w:rFonts w:ascii="Times New Roman" w:hAnsi="Times New Roman"/>
          <w:b/>
          <w:sz w:val="24"/>
          <w:szCs w:val="24"/>
        </w:rPr>
        <w:t xml:space="preserve"> 5º - Odair </w:t>
      </w:r>
      <w:proofErr w:type="spellStart"/>
      <w:r w:rsidRPr="00C937F5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, de 20h30 às 20h39; </w:t>
      </w:r>
      <w:r w:rsidRPr="00C937F5">
        <w:rPr>
          <w:rFonts w:ascii="Times New Roman" w:hAnsi="Times New Roman"/>
          <w:b/>
          <w:sz w:val="24"/>
          <w:szCs w:val="24"/>
        </w:rPr>
        <w:t>6º - Wilson Tadeu Lopes</w:t>
      </w:r>
      <w:r w:rsidRPr="00C937F5">
        <w:rPr>
          <w:rFonts w:ascii="Times New Roman" w:hAnsi="Times New Roman"/>
          <w:sz w:val="24"/>
          <w:szCs w:val="24"/>
        </w:rPr>
        <w:t>, de 20h40 às 20h50;</w:t>
      </w:r>
      <w:r w:rsidRPr="00C937F5">
        <w:rPr>
          <w:rFonts w:ascii="Times New Roman" w:hAnsi="Times New Roman"/>
          <w:b/>
          <w:sz w:val="24"/>
          <w:szCs w:val="24"/>
        </w:rPr>
        <w:t xml:space="preserve"> 7º - Arlindo Motta Paes</w:t>
      </w:r>
      <w:r w:rsidRPr="00C937F5">
        <w:rPr>
          <w:rFonts w:ascii="Times New Roman" w:hAnsi="Times New Roman"/>
          <w:sz w:val="24"/>
          <w:szCs w:val="24"/>
        </w:rPr>
        <w:t>, de 20h50 às 20h58;</w:t>
      </w:r>
      <w:r w:rsidRPr="00C937F5">
        <w:rPr>
          <w:rFonts w:ascii="Times New Roman" w:hAnsi="Times New Roman"/>
          <w:b/>
          <w:sz w:val="24"/>
          <w:szCs w:val="24"/>
        </w:rPr>
        <w:t xml:space="preserve"> 8º - Leandro Morais</w:t>
      </w:r>
      <w:r w:rsidRPr="00C937F5">
        <w:rPr>
          <w:rFonts w:ascii="Times New Roman" w:hAnsi="Times New Roman"/>
          <w:sz w:val="24"/>
          <w:szCs w:val="24"/>
        </w:rPr>
        <w:t xml:space="preserve">, de 20h59 às 21h10; </w:t>
      </w:r>
      <w:r w:rsidRPr="00C937F5">
        <w:rPr>
          <w:rFonts w:ascii="Times New Roman" w:hAnsi="Times New Roman"/>
          <w:b/>
          <w:sz w:val="24"/>
          <w:szCs w:val="24"/>
        </w:rPr>
        <w:t>9º - Oliveira</w:t>
      </w:r>
      <w:r w:rsidRPr="00C937F5">
        <w:rPr>
          <w:rFonts w:ascii="Times New Roman" w:hAnsi="Times New Roman"/>
          <w:sz w:val="24"/>
          <w:szCs w:val="24"/>
        </w:rPr>
        <w:t xml:space="preserve">, de 21h10 às 21h22; e </w:t>
      </w:r>
      <w:r w:rsidRPr="00C937F5">
        <w:rPr>
          <w:rFonts w:ascii="Times New Roman" w:hAnsi="Times New Roman"/>
          <w:b/>
          <w:sz w:val="24"/>
          <w:szCs w:val="24"/>
        </w:rPr>
        <w:t>10º - Bruno Dias</w:t>
      </w:r>
      <w:r w:rsidRPr="00C937F5">
        <w:rPr>
          <w:rFonts w:ascii="Times New Roman" w:hAnsi="Times New Roman"/>
          <w:sz w:val="24"/>
          <w:szCs w:val="24"/>
        </w:rPr>
        <w:t xml:space="preserve">, de 21h22 às 21h33. E, nada mais havendo a tratar, o Presidente Oliveira encerrou a presente Sessão Ordinária às 21h36, que se encontra registrada na íntegra em sistema audiovisual, considerada, nos termos do artigo 160 do Regimento Interno da Câmara Municipal de </w:t>
      </w:r>
      <w:r w:rsidRPr="00C937F5">
        <w:rPr>
          <w:rFonts w:ascii="Times New Roman" w:hAnsi="Times New Roman"/>
          <w:sz w:val="24"/>
          <w:szCs w:val="24"/>
        </w:rPr>
        <w:lastRenderedPageBreak/>
        <w:t xml:space="preserve">Pouso </w:t>
      </w:r>
      <w:proofErr w:type="gramStart"/>
      <w:r w:rsidRPr="00C937F5">
        <w:rPr>
          <w:rFonts w:ascii="Times New Roman" w:hAnsi="Times New Roman"/>
          <w:sz w:val="24"/>
          <w:szCs w:val="24"/>
        </w:rPr>
        <w:t>Alegre,  como</w:t>
      </w:r>
      <w:proofErr w:type="gramEnd"/>
      <w:r w:rsidRPr="00C937F5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C937F5">
        <w:rPr>
          <w:rFonts w:ascii="Times New Roman" w:hAnsi="Times New Roman"/>
          <w:sz w:val="24"/>
          <w:szCs w:val="24"/>
        </w:rPr>
        <w:t>esta</w:t>
      </w:r>
      <w:proofErr w:type="spellEnd"/>
      <w:r w:rsidRPr="00C937F5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E, para constar, eu, Luiz Guilherme Ribeiro da Cruz, Analista Legislativo, lavrei a presente Ata Resumida que, após lida e achada conforme, vai assinada pelo Presidente e pelo 1º Secretário da Mesa Diretora, e por mim.</w:t>
      </w:r>
    </w:p>
    <w:p w:rsidR="00C937F5" w:rsidRPr="00C937F5" w:rsidRDefault="00C937F5" w:rsidP="00C937F5">
      <w:pPr>
        <w:jc w:val="both"/>
        <w:rPr>
          <w:sz w:val="24"/>
          <w:szCs w:val="24"/>
        </w:rPr>
      </w:pPr>
    </w:p>
    <w:p w:rsidR="00C937F5" w:rsidRPr="00C937F5" w:rsidRDefault="00C937F5" w:rsidP="00C937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37F5">
        <w:rPr>
          <w:rFonts w:ascii="Times New Roman" w:hAnsi="Times New Roman"/>
          <w:sz w:val="24"/>
          <w:szCs w:val="24"/>
        </w:rPr>
        <w:t>Sala das Sessões em 28 de maio de 2019.</w:t>
      </w:r>
    </w:p>
    <w:p w:rsidR="00C937F5" w:rsidRPr="00C937F5" w:rsidRDefault="00C937F5" w:rsidP="00C937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37F5" w:rsidRPr="00C937F5" w:rsidRDefault="00C937F5" w:rsidP="00C937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37F5" w:rsidRPr="00C937F5" w:rsidRDefault="00C937F5" w:rsidP="00C937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37F5" w:rsidRPr="00C937F5" w:rsidRDefault="00C937F5" w:rsidP="00C937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37F5" w:rsidRPr="00C937F5" w:rsidRDefault="00C937F5" w:rsidP="00C937F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37F5">
        <w:rPr>
          <w:rFonts w:ascii="Times New Roman" w:hAnsi="Times New Roman"/>
          <w:sz w:val="24"/>
          <w:szCs w:val="24"/>
        </w:rPr>
        <w:t>Oliveira</w:t>
      </w:r>
      <w:r w:rsidRPr="00C937F5">
        <w:rPr>
          <w:rFonts w:ascii="Times New Roman" w:hAnsi="Times New Roman"/>
          <w:sz w:val="24"/>
          <w:szCs w:val="24"/>
        </w:rPr>
        <w:tab/>
      </w:r>
      <w:r w:rsidRPr="00C937F5">
        <w:rPr>
          <w:rFonts w:ascii="Times New Roman" w:hAnsi="Times New Roman"/>
          <w:sz w:val="24"/>
          <w:szCs w:val="24"/>
        </w:rPr>
        <w:tab/>
      </w:r>
      <w:r w:rsidRPr="00C937F5">
        <w:rPr>
          <w:rFonts w:ascii="Times New Roman" w:hAnsi="Times New Roman"/>
          <w:sz w:val="24"/>
          <w:szCs w:val="24"/>
        </w:rPr>
        <w:tab/>
      </w:r>
      <w:r w:rsidRPr="00C937F5">
        <w:rPr>
          <w:rFonts w:ascii="Times New Roman" w:hAnsi="Times New Roman"/>
          <w:sz w:val="24"/>
          <w:szCs w:val="24"/>
        </w:rPr>
        <w:tab/>
        <w:t xml:space="preserve">Bruno Dias     </w:t>
      </w:r>
    </w:p>
    <w:p w:rsidR="007739F1" w:rsidRPr="00603F4A" w:rsidRDefault="00C937F5" w:rsidP="00C937F5">
      <w:pPr>
        <w:pStyle w:val="SemEspaamento"/>
        <w:jc w:val="both"/>
        <w:rPr>
          <w:sz w:val="24"/>
          <w:szCs w:val="24"/>
        </w:rPr>
      </w:pPr>
      <w:r w:rsidRPr="00C937F5">
        <w:rPr>
          <w:rFonts w:ascii="Times New Roman" w:hAnsi="Times New Roman"/>
          <w:sz w:val="24"/>
          <w:szCs w:val="24"/>
        </w:rPr>
        <w:t>Presidente</w:t>
      </w:r>
      <w:r w:rsidRPr="00C937F5">
        <w:rPr>
          <w:rFonts w:ascii="Times New Roman" w:hAnsi="Times New Roman"/>
          <w:sz w:val="24"/>
          <w:szCs w:val="24"/>
        </w:rPr>
        <w:tab/>
      </w:r>
      <w:r w:rsidRPr="00C937F5">
        <w:rPr>
          <w:rFonts w:ascii="Times New Roman" w:hAnsi="Times New Roman"/>
          <w:sz w:val="24"/>
          <w:szCs w:val="24"/>
        </w:rPr>
        <w:tab/>
      </w:r>
      <w:r w:rsidRPr="00C937F5">
        <w:rPr>
          <w:rFonts w:ascii="Times New Roman" w:hAnsi="Times New Roman"/>
          <w:sz w:val="24"/>
          <w:szCs w:val="24"/>
        </w:rPr>
        <w:tab/>
      </w:r>
      <w:r w:rsidRPr="00C937F5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603F4A" w:rsidSect="00853930">
      <w:headerReference w:type="default" r:id="rId8"/>
      <w:footerReference w:type="default" r:id="rId9"/>
      <w:pgSz w:w="11906" w:h="16838"/>
      <w:pgMar w:top="2552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D8" w:rsidRDefault="008D2ED8" w:rsidP="00D30C58">
      <w:pPr>
        <w:spacing w:after="0" w:line="240" w:lineRule="auto"/>
      </w:pPr>
      <w:r>
        <w:separator/>
      </w:r>
    </w:p>
  </w:endnote>
  <w:endnote w:type="continuationSeparator" w:id="0">
    <w:p w:rsidR="008D2ED8" w:rsidRDefault="008D2ED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D2ED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D8" w:rsidRDefault="008D2ED8" w:rsidP="00D30C58">
      <w:pPr>
        <w:spacing w:after="0" w:line="240" w:lineRule="auto"/>
      </w:pPr>
      <w:r>
        <w:separator/>
      </w:r>
    </w:p>
  </w:footnote>
  <w:footnote w:type="continuationSeparator" w:id="0">
    <w:p w:rsidR="008D2ED8" w:rsidRDefault="008D2ED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D2ED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4A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4F4E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4EE6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61B89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72B9D"/>
    <w:rsid w:val="0028069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616FA0"/>
    <w:rsid w:val="00637123"/>
    <w:rsid w:val="00647D84"/>
    <w:rsid w:val="0065369D"/>
    <w:rsid w:val="00661C34"/>
    <w:rsid w:val="00664607"/>
    <w:rsid w:val="00667695"/>
    <w:rsid w:val="006817AC"/>
    <w:rsid w:val="00683B6C"/>
    <w:rsid w:val="006A5F7F"/>
    <w:rsid w:val="006A7EBF"/>
    <w:rsid w:val="006B34E3"/>
    <w:rsid w:val="006C31B5"/>
    <w:rsid w:val="006C7E7D"/>
    <w:rsid w:val="006F2C11"/>
    <w:rsid w:val="007050B0"/>
    <w:rsid w:val="007172E0"/>
    <w:rsid w:val="00726D91"/>
    <w:rsid w:val="00730031"/>
    <w:rsid w:val="00735E82"/>
    <w:rsid w:val="0073680B"/>
    <w:rsid w:val="00742274"/>
    <w:rsid w:val="00747744"/>
    <w:rsid w:val="0076619F"/>
    <w:rsid w:val="00780B14"/>
    <w:rsid w:val="00791C3B"/>
    <w:rsid w:val="007B7AB8"/>
    <w:rsid w:val="007C0647"/>
    <w:rsid w:val="007C5BAC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860E8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25218"/>
    <w:rsid w:val="00B45998"/>
    <w:rsid w:val="00B729A0"/>
    <w:rsid w:val="00B76645"/>
    <w:rsid w:val="00BB196A"/>
    <w:rsid w:val="00BC5CFF"/>
    <w:rsid w:val="00BC6333"/>
    <w:rsid w:val="00BD1DD1"/>
    <w:rsid w:val="00BD4369"/>
    <w:rsid w:val="00C010E8"/>
    <w:rsid w:val="00C3444E"/>
    <w:rsid w:val="00C41B66"/>
    <w:rsid w:val="00C44AA9"/>
    <w:rsid w:val="00C60A5F"/>
    <w:rsid w:val="00C72523"/>
    <w:rsid w:val="00C84A00"/>
    <w:rsid w:val="00C86CE0"/>
    <w:rsid w:val="00C96A6F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7631D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51A6C"/>
    <w:rsid w:val="00F65163"/>
    <w:rsid w:val="00F66748"/>
    <w:rsid w:val="00F8306A"/>
    <w:rsid w:val="00F93646"/>
    <w:rsid w:val="00FA3375"/>
    <w:rsid w:val="00FA4128"/>
    <w:rsid w:val="00FA67CA"/>
    <w:rsid w:val="00FD6585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C07CAD-4255-4E6A-BD5F-78F79749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2892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157</cp:revision>
  <cp:lastPrinted>2018-01-17T16:02:00Z</cp:lastPrinted>
  <dcterms:created xsi:type="dcterms:W3CDTF">2015-09-04T11:28:00Z</dcterms:created>
  <dcterms:modified xsi:type="dcterms:W3CDTF">2019-06-04T16:07:00Z</dcterms:modified>
</cp:coreProperties>
</file>