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3D3F3C" w:rsidRDefault="00771020" w:rsidP="003D3F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ORDEM DO DIA</w:t>
      </w:r>
    </w:p>
    <w:p w:rsidR="00771020" w:rsidRPr="003D3F3C" w:rsidRDefault="00771020" w:rsidP="003D3F3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1020" w:rsidRPr="003D3F3C" w:rsidRDefault="00771020" w:rsidP="003D3F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 xml:space="preserve">SESSÃO ORDINÁRIA DO DIA </w:t>
      </w:r>
      <w:r w:rsidR="006F56B6" w:rsidRPr="003D3F3C">
        <w:rPr>
          <w:rFonts w:ascii="Times New Roman" w:hAnsi="Times New Roman"/>
          <w:bCs/>
          <w:sz w:val="24"/>
          <w:szCs w:val="24"/>
        </w:rPr>
        <w:t>24 DE MARÇO DE 2015</w:t>
      </w:r>
    </w:p>
    <w:p w:rsidR="00771020" w:rsidRPr="003D3F3C" w:rsidRDefault="00771020" w:rsidP="003D3F3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1020" w:rsidRPr="003D3F3C" w:rsidRDefault="008C25A5" w:rsidP="003D3F3C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Projeto de Lei Nº 00691/2015</w:t>
      </w:r>
      <w:r w:rsidRPr="003D3F3C">
        <w:rPr>
          <w:rFonts w:ascii="Times New Roman" w:hAnsi="Times New Roman"/>
          <w:sz w:val="24"/>
          <w:szCs w:val="24"/>
        </w:rPr>
        <w:tab/>
        <w:t xml:space="preserve">ACRESCENTA O PARÁGRAFO ÚNICO NO ART. 4º E ALTERA A REDAÇÃO DO ART. 13, DA LEI N. 5.442/2014, QUE: </w:t>
      </w:r>
      <w:r w:rsidRPr="003D3F3C">
        <w:rPr>
          <w:rFonts w:ascii="Times New Roman" w:hAnsi="Times New Roman"/>
          <w:sz w:val="24"/>
          <w:szCs w:val="24"/>
        </w:rPr>
        <w:t>“INSTITUI POLÍTICA PÚBLICA DE TRANSFERÊNCIA DE RECURSOS PÚBLICOS ÀS INSTITUIÇÕES ASSISTENCIAIS E FILANTRÓPICAS CONVENIADAS COM O MUNICÍPIO DE POUSO ALEGRE”.</w:t>
      </w:r>
      <w:r w:rsidRPr="003D3F3C">
        <w:rPr>
          <w:rFonts w:ascii="Times New Roman" w:hAnsi="Times New Roman"/>
          <w:sz w:val="24"/>
          <w:szCs w:val="24"/>
        </w:rPr>
        <w:br/>
        <w:t>Autor(a):  PODER EXECUTIVO</w:t>
      </w:r>
      <w:r w:rsidRPr="003D3F3C">
        <w:rPr>
          <w:rFonts w:ascii="Times New Roman" w:hAnsi="Times New Roman"/>
          <w:sz w:val="24"/>
          <w:szCs w:val="24"/>
        </w:rPr>
        <w:br/>
        <w:t>2ª Votação</w:t>
      </w:r>
      <w:r w:rsidRPr="003D3F3C">
        <w:rPr>
          <w:rFonts w:ascii="Times New Roman" w:hAnsi="Times New Roman"/>
          <w:sz w:val="24"/>
          <w:szCs w:val="24"/>
        </w:rPr>
        <w:br/>
      </w:r>
    </w:p>
    <w:p w:rsidR="003D3F3C" w:rsidRPr="003D3F3C" w:rsidRDefault="008C25A5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Projeto de Lei Nº 00694/2015</w:t>
      </w:r>
      <w:r w:rsidRPr="003D3F3C">
        <w:rPr>
          <w:rFonts w:ascii="Times New Roman" w:hAnsi="Times New Roman"/>
          <w:sz w:val="24"/>
          <w:szCs w:val="24"/>
        </w:rPr>
        <w:tab/>
        <w:t>AUTORIZA A ABERTURA DE CRÉDITO ESPECIAL NA FORMA DOS ARTIGOS 42 E 43 DA LEI 4.320/64, NO VALOR DE R$ 113.039,66, ALTERA O PLANO PLURIANUAL PPA-2014-2017 (LEI N. 5.</w:t>
      </w:r>
      <w:r w:rsidRPr="003D3F3C">
        <w:rPr>
          <w:rFonts w:ascii="Times New Roman" w:hAnsi="Times New Roman"/>
          <w:sz w:val="24"/>
          <w:szCs w:val="24"/>
        </w:rPr>
        <w:t>332), LEI DE DIRETRIZES ORÇAMENTÁRIAS-2015 (LEI N. 5.503) E LEI DO ORÇAMENTO ANUAL (LEI N. 5.542).</w:t>
      </w:r>
      <w:r w:rsidRPr="003D3F3C">
        <w:rPr>
          <w:rFonts w:ascii="Times New Roman" w:hAnsi="Times New Roman"/>
          <w:sz w:val="24"/>
          <w:szCs w:val="24"/>
        </w:rPr>
        <w:br/>
        <w:t>Autor(a):  PODER EXECUTIVO</w:t>
      </w:r>
      <w:r w:rsidRPr="003D3F3C">
        <w:rPr>
          <w:rFonts w:ascii="Times New Roman" w:hAnsi="Times New Roman"/>
          <w:sz w:val="24"/>
          <w:szCs w:val="24"/>
        </w:rPr>
        <w:br/>
        <w:t>2ª Votação</w:t>
      </w:r>
      <w:r w:rsidRPr="003D3F3C">
        <w:rPr>
          <w:rFonts w:ascii="Times New Roman" w:hAnsi="Times New Roman"/>
          <w:sz w:val="24"/>
          <w:szCs w:val="24"/>
        </w:rPr>
        <w:br/>
      </w:r>
    </w:p>
    <w:p w:rsidR="003D3F3C" w:rsidRPr="003D3F3C" w:rsidRDefault="008C25A5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Projeto de Lei Nº 07112/2015</w:t>
      </w:r>
      <w:r w:rsidRPr="003D3F3C">
        <w:rPr>
          <w:rFonts w:ascii="Times New Roman" w:hAnsi="Times New Roman"/>
          <w:sz w:val="24"/>
          <w:szCs w:val="24"/>
        </w:rPr>
        <w:tab/>
        <w:t>DISPÕE SOBRE A AUTORIZAÇÃO DO PODER EXECUTIVO DISCIPLINAR O TRANSPORTE DE ANIMAIS DOMÉSTICOS NO SERVIÇO MUNICIPAL DE TRANSPORTE COLETIVO DE PASSAGEIROS NO MUNICÍPIO DE POUSO ALEGRE.</w:t>
      </w:r>
      <w:r w:rsidRPr="003D3F3C">
        <w:rPr>
          <w:rFonts w:ascii="Times New Roman" w:hAnsi="Times New Roman"/>
          <w:sz w:val="24"/>
          <w:szCs w:val="24"/>
        </w:rPr>
        <w:br/>
        <w:t>Autor(a):  Hélio Carlos, Dulcinéia  Cos</w:t>
      </w:r>
      <w:r w:rsidRPr="003D3F3C">
        <w:rPr>
          <w:rFonts w:ascii="Times New Roman" w:hAnsi="Times New Roman"/>
          <w:sz w:val="24"/>
          <w:szCs w:val="24"/>
        </w:rPr>
        <w:t>ta</w:t>
      </w:r>
      <w:r w:rsidRPr="003D3F3C">
        <w:rPr>
          <w:rFonts w:ascii="Times New Roman" w:hAnsi="Times New Roman"/>
          <w:sz w:val="24"/>
          <w:szCs w:val="24"/>
        </w:rPr>
        <w:br/>
        <w:t>1ª Votação</w:t>
      </w:r>
      <w:r w:rsidRPr="003D3F3C">
        <w:rPr>
          <w:rFonts w:ascii="Times New Roman" w:hAnsi="Times New Roman"/>
          <w:sz w:val="24"/>
          <w:szCs w:val="24"/>
        </w:rPr>
        <w:br/>
      </w:r>
    </w:p>
    <w:p w:rsidR="003D3F3C" w:rsidRPr="003D3F3C" w:rsidRDefault="008C25A5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Projeto de Lei Nº 07113/2015</w:t>
      </w:r>
      <w:r w:rsidRPr="003D3F3C">
        <w:rPr>
          <w:rFonts w:ascii="Times New Roman" w:hAnsi="Times New Roman"/>
          <w:sz w:val="24"/>
          <w:szCs w:val="24"/>
        </w:rPr>
        <w:tab/>
        <w:t>PROÍBE A REALIZAÇÃO DE RODEIOS, TOURADAS, VAQUEJADAS, “FARRA DO BOI”,  EVENTOS SIMILARES</w:t>
      </w:r>
      <w:r w:rsidRPr="003D3F3C">
        <w:rPr>
          <w:rFonts w:ascii="Times New Roman" w:hAnsi="Times New Roman"/>
          <w:sz w:val="24"/>
          <w:szCs w:val="24"/>
        </w:rPr>
        <w:t xml:space="preserve"> E DÁ OUTRAS PROVIDÊNCIAS.</w:t>
      </w:r>
      <w:r w:rsidRPr="003D3F3C">
        <w:rPr>
          <w:rFonts w:ascii="Times New Roman" w:hAnsi="Times New Roman"/>
          <w:sz w:val="24"/>
          <w:szCs w:val="24"/>
        </w:rPr>
        <w:br/>
        <w:t>Autor(a):  Hélio Carlos</w:t>
      </w:r>
      <w:r w:rsidRPr="003D3F3C">
        <w:rPr>
          <w:rFonts w:ascii="Times New Roman" w:hAnsi="Times New Roman"/>
          <w:sz w:val="24"/>
          <w:szCs w:val="24"/>
        </w:rPr>
        <w:br/>
        <w:t>1ª Votação</w:t>
      </w:r>
      <w:r w:rsidRPr="003D3F3C">
        <w:rPr>
          <w:rFonts w:ascii="Times New Roman" w:hAnsi="Times New Roman"/>
          <w:sz w:val="24"/>
          <w:szCs w:val="24"/>
        </w:rPr>
        <w:br/>
      </w:r>
    </w:p>
    <w:p w:rsidR="003D3F3C" w:rsidRPr="003D3F3C" w:rsidRDefault="008C25A5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Substitutivo Nº 001 ao Projeto de Resolução Nº 01248/2015</w:t>
      </w:r>
      <w:r w:rsidRPr="003D3F3C">
        <w:rPr>
          <w:rFonts w:ascii="Times New Roman" w:hAnsi="Times New Roman"/>
          <w:sz w:val="24"/>
          <w:szCs w:val="24"/>
        </w:rPr>
        <w:tab/>
        <w:t>ALTERA O AR</w:t>
      </w:r>
      <w:r w:rsidRPr="003D3F3C">
        <w:rPr>
          <w:rFonts w:ascii="Times New Roman" w:hAnsi="Times New Roman"/>
          <w:sz w:val="24"/>
          <w:szCs w:val="24"/>
        </w:rPr>
        <w:t>T. 3º DA RESOLUÇÃO Nº 1.125/2010, QUE “DISPÕE SOBRE A CONCESSÃO DE DIÁRIAS DE VIAGEMAOS VEREADORES E SERVIDORES DA CÂMARA MUNICIPAL DE POUSO ALEGRE/MG”.</w:t>
      </w:r>
      <w:r w:rsidRPr="003D3F3C">
        <w:rPr>
          <w:rFonts w:ascii="Times New Roman" w:hAnsi="Times New Roman"/>
          <w:sz w:val="24"/>
          <w:szCs w:val="24"/>
        </w:rPr>
        <w:br/>
        <w:t>Autor(a):  Mesa Diretora 2015/2015</w:t>
      </w:r>
      <w:r w:rsidRPr="003D3F3C">
        <w:rPr>
          <w:rFonts w:ascii="Times New Roman" w:hAnsi="Times New Roman"/>
          <w:sz w:val="24"/>
          <w:szCs w:val="24"/>
        </w:rPr>
        <w:br/>
      </w:r>
      <w:r w:rsidR="003D3F3C" w:rsidRPr="003D3F3C">
        <w:rPr>
          <w:rFonts w:ascii="Times New Roman" w:hAnsi="Times New Roman"/>
          <w:sz w:val="24"/>
          <w:szCs w:val="24"/>
        </w:rPr>
        <w:t>Única votação</w:t>
      </w:r>
    </w:p>
    <w:p w:rsidR="003D3F3C" w:rsidRPr="003D3F3C" w:rsidRDefault="003D3F3C" w:rsidP="003D3F3C">
      <w:pPr>
        <w:pStyle w:val="SemEspaamento"/>
        <w:rPr>
          <w:rFonts w:ascii="Times New Roman" w:hAnsi="Times New Roman"/>
          <w:sz w:val="24"/>
          <w:szCs w:val="24"/>
        </w:rPr>
      </w:pPr>
    </w:p>
    <w:p w:rsidR="003D3F3C" w:rsidRPr="003D3F3C" w:rsidRDefault="003D3F3C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 xml:space="preserve">Solicitação  de cessão do plenário  </w:t>
      </w:r>
      <w:r w:rsidR="008C25A5" w:rsidRPr="003D3F3C">
        <w:rPr>
          <w:rFonts w:ascii="Times New Roman" w:hAnsi="Times New Roman"/>
          <w:sz w:val="24"/>
          <w:szCs w:val="24"/>
        </w:rPr>
        <w:t xml:space="preserve">pela Procuradoria do Trabalho no Município de Pouso Alegre, </w:t>
      </w:r>
      <w:r w:rsidR="008C25A5" w:rsidRPr="003D3F3C">
        <w:rPr>
          <w:rFonts w:ascii="Times New Roman" w:hAnsi="Times New Roman"/>
          <w:sz w:val="24"/>
          <w:szCs w:val="24"/>
        </w:rPr>
        <w:t xml:space="preserve">para a realização </w:t>
      </w:r>
      <w:r w:rsidR="008C25A5" w:rsidRPr="003D3F3C">
        <w:rPr>
          <w:rFonts w:ascii="Times New Roman" w:hAnsi="Times New Roman"/>
          <w:sz w:val="24"/>
          <w:szCs w:val="24"/>
        </w:rPr>
        <w:t>da oficina de capacitação de educadores, agendada para os dias 26 e 27/03/2015 seja alterada para os dias 07 e 08/05/2015.</w:t>
      </w:r>
      <w:r w:rsidR="008C25A5" w:rsidRPr="003D3F3C">
        <w:rPr>
          <w:rFonts w:ascii="Times New Roman" w:hAnsi="Times New Roman"/>
          <w:sz w:val="24"/>
          <w:szCs w:val="24"/>
        </w:rPr>
        <w:br/>
        <w:t>Autor(a):  Diversos</w:t>
      </w:r>
      <w:r w:rsidR="008C25A5" w:rsidRPr="003D3F3C">
        <w:rPr>
          <w:rFonts w:ascii="Times New Roman" w:hAnsi="Times New Roman"/>
          <w:sz w:val="24"/>
          <w:szCs w:val="24"/>
        </w:rPr>
        <w:br/>
      </w:r>
      <w:r w:rsidRPr="003D3F3C">
        <w:rPr>
          <w:rFonts w:ascii="Times New Roman" w:hAnsi="Times New Roman"/>
          <w:sz w:val="24"/>
          <w:szCs w:val="24"/>
        </w:rPr>
        <w:t>Única votação</w:t>
      </w:r>
      <w:r w:rsidR="008C25A5" w:rsidRPr="003D3F3C">
        <w:rPr>
          <w:rFonts w:ascii="Times New Roman" w:hAnsi="Times New Roman"/>
          <w:sz w:val="24"/>
          <w:szCs w:val="24"/>
        </w:rPr>
        <w:br/>
      </w:r>
    </w:p>
    <w:p w:rsidR="003D3F3C" w:rsidRPr="003D3F3C" w:rsidRDefault="003D3F3C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lastRenderedPageBreak/>
        <w:t xml:space="preserve">Solicitação de cessão do plenarinho </w:t>
      </w:r>
      <w:r w:rsidR="008C25A5" w:rsidRPr="003D3F3C">
        <w:rPr>
          <w:rFonts w:ascii="Times New Roman" w:hAnsi="Times New Roman"/>
          <w:sz w:val="24"/>
          <w:szCs w:val="24"/>
        </w:rPr>
        <w:t xml:space="preserve"> pelo Secretário Municipal de Agricultura, Pecuária e Abastecimento, Sr. Roberto Romanelli Barata, solicitando a cessão do Plenário da CMPA (Plenarinho) para a realização do Encontro de Nutricionis</w:t>
      </w:r>
      <w:r w:rsidR="008C25A5" w:rsidRPr="003D3F3C">
        <w:rPr>
          <w:rFonts w:ascii="Times New Roman" w:hAnsi="Times New Roman"/>
          <w:sz w:val="24"/>
          <w:szCs w:val="24"/>
        </w:rPr>
        <w:t>tas do SIM, no dia 08 de abril de 2015, no período da tarde, entre as 14:00h e as 16:00 horas.</w:t>
      </w:r>
      <w:r w:rsidR="008C25A5" w:rsidRPr="003D3F3C">
        <w:rPr>
          <w:rFonts w:ascii="Times New Roman" w:hAnsi="Times New Roman"/>
          <w:sz w:val="24"/>
          <w:szCs w:val="24"/>
        </w:rPr>
        <w:br/>
        <w:t xml:space="preserve">Autor(a):  </w:t>
      </w:r>
      <w:r w:rsidRPr="003D3F3C">
        <w:rPr>
          <w:rFonts w:ascii="Times New Roman" w:hAnsi="Times New Roman"/>
          <w:sz w:val="24"/>
          <w:szCs w:val="24"/>
        </w:rPr>
        <w:t>Secretário Municipal de Agricultura</w:t>
      </w:r>
      <w:r w:rsidR="008C25A5" w:rsidRPr="003D3F3C">
        <w:rPr>
          <w:rFonts w:ascii="Times New Roman" w:hAnsi="Times New Roman"/>
          <w:sz w:val="24"/>
          <w:szCs w:val="24"/>
        </w:rPr>
        <w:br/>
      </w:r>
      <w:r w:rsidRPr="003D3F3C">
        <w:rPr>
          <w:rFonts w:ascii="Times New Roman" w:hAnsi="Times New Roman"/>
          <w:sz w:val="24"/>
          <w:szCs w:val="24"/>
        </w:rPr>
        <w:t>Única votação</w:t>
      </w:r>
      <w:r w:rsidR="008C25A5" w:rsidRPr="003D3F3C">
        <w:rPr>
          <w:rFonts w:ascii="Times New Roman" w:hAnsi="Times New Roman"/>
          <w:sz w:val="24"/>
          <w:szCs w:val="24"/>
        </w:rPr>
        <w:br/>
      </w:r>
    </w:p>
    <w:p w:rsidR="00C5072B" w:rsidRPr="003D3F3C" w:rsidRDefault="003D3F3C" w:rsidP="003D3F3C">
      <w:pPr>
        <w:pStyle w:val="SemEspaamento"/>
        <w:rPr>
          <w:rFonts w:ascii="Times New Roman" w:hAnsi="Times New Roman"/>
          <w:sz w:val="24"/>
          <w:szCs w:val="24"/>
        </w:rPr>
      </w:pPr>
      <w:r w:rsidRPr="003D3F3C">
        <w:rPr>
          <w:rFonts w:ascii="Times New Roman" w:hAnsi="Times New Roman"/>
          <w:sz w:val="24"/>
          <w:szCs w:val="24"/>
        </w:rPr>
        <w:t>Solicitação de cessão do plenarinho</w:t>
      </w:r>
      <w:r w:rsidR="008C25A5" w:rsidRPr="003D3F3C">
        <w:rPr>
          <w:rFonts w:ascii="Times New Roman" w:hAnsi="Times New Roman"/>
          <w:sz w:val="24"/>
          <w:szCs w:val="24"/>
        </w:rPr>
        <w:t xml:space="preserve"> pela Secretária Municipal de Educação, Profª Cleidis Regina Chaves Modesto, solicitando a cessão do Plenário e do Plenarinho, tendo em vista a realização do 2º Encontro de Educação Integral das Escolas Municipai</w:t>
      </w:r>
      <w:r w:rsidR="008C25A5" w:rsidRPr="003D3F3C">
        <w:rPr>
          <w:rFonts w:ascii="Times New Roman" w:hAnsi="Times New Roman"/>
          <w:sz w:val="24"/>
          <w:szCs w:val="24"/>
        </w:rPr>
        <w:t>s de Pouso Alegre e do 4º Seminário de Educação Inclusiva, no dia 07 de agosto de 2015 (sexta-feira), das 7h30 às 12h00 (Plenarinho); e dia 30 de setembro de 2015 (quarta-feira), das 7h30 às 17h30 e das 19h30 às 21h30 (Plenário).</w:t>
      </w:r>
      <w:r w:rsidR="008C25A5" w:rsidRPr="003D3F3C">
        <w:rPr>
          <w:rFonts w:ascii="Times New Roman" w:hAnsi="Times New Roman"/>
          <w:sz w:val="24"/>
          <w:szCs w:val="24"/>
        </w:rPr>
        <w:br/>
        <w:t xml:space="preserve">Autor(a):  </w:t>
      </w:r>
      <w:r w:rsidRPr="003D3F3C">
        <w:rPr>
          <w:rFonts w:ascii="Times New Roman" w:hAnsi="Times New Roman"/>
          <w:sz w:val="24"/>
          <w:szCs w:val="24"/>
        </w:rPr>
        <w:t>Secretária Municipal de Educação</w:t>
      </w:r>
      <w:r w:rsidR="008C25A5" w:rsidRPr="003D3F3C">
        <w:rPr>
          <w:rFonts w:ascii="Times New Roman" w:hAnsi="Times New Roman"/>
          <w:sz w:val="24"/>
          <w:szCs w:val="24"/>
        </w:rPr>
        <w:br/>
      </w:r>
      <w:r w:rsidRPr="003D3F3C">
        <w:rPr>
          <w:rFonts w:ascii="Times New Roman" w:hAnsi="Times New Roman"/>
          <w:sz w:val="24"/>
          <w:szCs w:val="24"/>
        </w:rPr>
        <w:t>Única votação</w:t>
      </w:r>
    </w:p>
    <w:p w:rsidR="00771020" w:rsidRPr="003D3F3C" w:rsidRDefault="00771020" w:rsidP="003D3F3C">
      <w:pPr>
        <w:pStyle w:val="SemEspaamento"/>
        <w:rPr>
          <w:rFonts w:ascii="Times New Roman" w:hAnsi="Times New Roman"/>
          <w:sz w:val="24"/>
          <w:szCs w:val="24"/>
        </w:rPr>
      </w:pPr>
    </w:p>
    <w:sectPr w:rsidR="00771020" w:rsidRPr="003D3F3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A5" w:rsidRDefault="008C25A5" w:rsidP="00D30C58">
      <w:pPr>
        <w:spacing w:after="0" w:line="240" w:lineRule="auto"/>
      </w:pPr>
      <w:r>
        <w:separator/>
      </w:r>
    </w:p>
  </w:endnote>
  <w:endnote w:type="continuationSeparator" w:id="1">
    <w:p w:rsidR="008C25A5" w:rsidRDefault="008C25A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5072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A5" w:rsidRDefault="008C25A5" w:rsidP="00D30C58">
      <w:pPr>
        <w:spacing w:after="0" w:line="240" w:lineRule="auto"/>
      </w:pPr>
      <w:r>
        <w:separator/>
      </w:r>
    </w:p>
  </w:footnote>
  <w:footnote w:type="continuationSeparator" w:id="1">
    <w:p w:rsidR="008C25A5" w:rsidRDefault="008C25A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3F3C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25A5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072B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727CF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2015-03-23T21:01:00Z</dcterms:created>
  <dcterms:modified xsi:type="dcterms:W3CDTF">2015-03-23T21:01:00Z</dcterms:modified>
</cp:coreProperties>
</file>