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 DE MAIO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EF0D49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7313/2017</w:t>
      </w:r>
      <w:r>
        <w:tab/>
        <w:t>INSTITUI O MÊS “NOVEMBRO AZUL”, DEDICADO A AÇÕES DE PREVENÇÃO AO CÂNCER DE PRÓSTATA E DE PROMOÇÃO DA</w:t>
      </w:r>
      <w:r>
        <w:t xml:space="preserve"> SAÚDE DO HOMEM NO ÂMBITO DO MUNICÍPIO DE POUSO ALEGRE, E DÁ OUTRAS PROVIDÊNCIAS.</w:t>
      </w:r>
      <w:r>
        <w:br/>
      </w:r>
      <w:proofErr w:type="gramStart"/>
      <w:r>
        <w:t>Autor(</w:t>
      </w:r>
      <w:proofErr w:type="gramEnd"/>
      <w:r>
        <w:t>a):  Leandro Morais</w:t>
      </w:r>
      <w:r>
        <w:br/>
        <w:t>2ª Votação</w:t>
      </w:r>
    </w:p>
    <w:p w:rsidR="005E5789" w:rsidRDefault="00EF0D49">
      <w:r>
        <w:rPr>
          <w:b/>
        </w:rPr>
        <w:t xml:space="preserve">Projeto de Lei Nº </w:t>
      </w:r>
      <w:r>
        <w:rPr>
          <w:b/>
        </w:rPr>
        <w:t>7315/2017</w:t>
      </w:r>
      <w:r>
        <w:tab/>
        <w:t>INSTITUI O DIA MUNICIPAL DO CICLISTA, NO ÂMBITO DO MUNICÍPIO DE POUSO ALEGRE, A SER COMEMORADO ANUALMENTE NO</w:t>
      </w:r>
      <w:r>
        <w:t xml:space="preserve"> DIA 19 DE AGOSTO, E DÁ OUTRAS PROVIDÊNCIAS.</w:t>
      </w:r>
      <w:r>
        <w:br/>
      </w:r>
      <w:proofErr w:type="gramStart"/>
      <w:r>
        <w:t>Autor(</w:t>
      </w:r>
      <w:proofErr w:type="gramEnd"/>
      <w:r>
        <w:t>a):  Rodrigo Modesto</w:t>
      </w:r>
      <w:r>
        <w:br/>
        <w:t>2ª Votação</w:t>
      </w:r>
    </w:p>
    <w:p w:rsidR="005E5789" w:rsidRDefault="00EF0D49">
      <w:r>
        <w:rPr>
          <w:b/>
        </w:rPr>
        <w:t xml:space="preserve">Projeto de Lei Nº </w:t>
      </w:r>
      <w:r>
        <w:rPr>
          <w:b/>
        </w:rPr>
        <w:t>852/2017</w:t>
      </w:r>
      <w:r>
        <w:tab/>
        <w:t>AUTORIZA A CONTRATAÇÃO TEMPORÁRIA DE EQUIPE TÉCNICA INTERDISCIPLINAR PARA COMPOSIÇÃO DOS PROJETOS PEMSE (PROGRAMA DE ATENDIMENTO PARA A EXECUÇÃO</w:t>
      </w:r>
      <w:r>
        <w:t xml:space="preserve"> DAS MEDIDAS SÓCIO-EDUCATIVAS EM MEIO ABERTO) E CONVIVER-SCFV (SERVIÇO DE CONVIVÊNCIA E FORTALECIMENTO DE VÍNCULOS), AMBOS EXECUTADOS PELA FUNDAÇÃO POUSO-ALEGRENSE PRÓ-VALORIZAÇÃO DO MENOR - PROMENOR E MANTIDOS PELA PREFEITURA MUNICIPAL DE POUSO ALEGRE/MG </w:t>
      </w:r>
      <w:r>
        <w:t>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</w:p>
    <w:p w:rsidR="005E5789" w:rsidRDefault="00EF0D49">
      <w:r>
        <w:rPr>
          <w:b/>
        </w:rPr>
        <w:t xml:space="preserve">Emenda Nº 001 ao Projeto de Lei Nº </w:t>
      </w:r>
      <w:r>
        <w:rPr>
          <w:b/>
        </w:rPr>
        <w:t>7283/2017</w:t>
      </w:r>
      <w:r>
        <w:tab/>
        <w:t>ALTERA A REDAÇÃO DO ARTIGO 4º DO PROJETO DE LEI Nº 7283/2017.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Única votação</w:t>
      </w:r>
    </w:p>
    <w:p w:rsidR="005E5789" w:rsidRDefault="00EF0D49">
      <w:r>
        <w:rPr>
          <w:b/>
        </w:rPr>
        <w:t xml:space="preserve">Projeto de Lei Nº </w:t>
      </w:r>
      <w:r>
        <w:rPr>
          <w:b/>
        </w:rPr>
        <w:t>7283/2017</w:t>
      </w:r>
      <w:r>
        <w:tab/>
        <w:t>ASSEGURA AOS USUÁRIO</w:t>
      </w:r>
      <w:r>
        <w:t>S DE ÔNIBUS INTEGRANTES DO TRANSPORTE COLETIVO MUNICIPAL E SEUS CONCESSIONÁRIOS NO MUNICÍPIO DE POUSO ALEGRE O DESEMBARQUE PELA MESMA PORTA QUE SE DER O EMBARQUE AOS QUE TENHAM DIFICULDADE DE LOCOMOÇÃO POR DEFICIÊNCIA FÍSICA PRÓPRIA OU DE SEUS ACOMPANHADOS</w:t>
      </w:r>
      <w:r>
        <w:t>, GRAVIDEZ, OBESIDADE OU OUTRAS IMPLICAÇÕES COMO IDADE E NECESSIDADES ESPECIAIS ENTRE OUTRAS QUE DIFICULTEM A PASSAGEM PELA CATRACA E DESEMBARQUE PELA PORTA DE SAÍDA.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1ª Votação</w:t>
      </w:r>
    </w:p>
    <w:p w:rsidR="005E5789" w:rsidRDefault="00EF0D49">
      <w:r>
        <w:rPr>
          <w:b/>
        </w:rPr>
        <w:t xml:space="preserve">Projeto de Lei Nº </w:t>
      </w:r>
      <w:r>
        <w:rPr>
          <w:b/>
        </w:rPr>
        <w:t>7304/2017</w:t>
      </w:r>
      <w:r>
        <w:tab/>
        <w:t xml:space="preserve">ALTERA O ART. 3º, O ART. 4º </w:t>
      </w:r>
      <w:r>
        <w:t xml:space="preserve">E O ART. 5º DA LEI Nº 5682, DE 10 DE MAIO DE 2016, QUE "DISPÕE SOBRE A PROIBIÇÃO DE CIRCULAÇÃO DE ANIMAIS DE </w:t>
      </w:r>
      <w:r>
        <w:lastRenderedPageBreak/>
        <w:t>GRANDE E MÉDIO PORTE, EM ESTADO DE SOLTURA, NAS VIAS PÚBLICAS DA CIDADE DE POUSO ALEGRE".</w:t>
      </w:r>
      <w:r>
        <w:br/>
      </w:r>
      <w:proofErr w:type="gramStart"/>
      <w:r>
        <w:t>Autor(</w:t>
      </w:r>
      <w:proofErr w:type="gramEnd"/>
      <w:r>
        <w:t>a):  Bruno Dias</w:t>
      </w:r>
      <w:r>
        <w:br/>
        <w:t>1ª Votação</w:t>
      </w:r>
    </w:p>
    <w:p w:rsidR="005E5789" w:rsidRDefault="00EF0D49">
      <w:r>
        <w:rPr>
          <w:b/>
        </w:rPr>
        <w:t xml:space="preserve">Projeto de Lei Nº </w:t>
      </w:r>
      <w:r>
        <w:rPr>
          <w:b/>
        </w:rPr>
        <w:t>7319/</w:t>
      </w:r>
      <w:r>
        <w:rPr>
          <w:b/>
        </w:rPr>
        <w:t>2017</w:t>
      </w:r>
      <w:r>
        <w:tab/>
        <w:t>INSTITUI O DIA MUNICIPAL DO PRODUTOR DE MORANGO, NO ÂMBITO DO MUNICÍPIO DE POUSO ALEGRE A SER COMEMORADO ANUALMENTE NO TERCEIRO DOMINGO DE AGOSTO, E DÁ OUTRAS PROVIDÊNCIAS.</w:t>
      </w:r>
      <w:r>
        <w:br/>
      </w:r>
      <w:proofErr w:type="gramStart"/>
      <w:r>
        <w:t>Autor(</w:t>
      </w:r>
      <w:proofErr w:type="gramEnd"/>
      <w:r>
        <w:t>a):  Dito Barbosa</w:t>
      </w:r>
      <w:r>
        <w:br/>
        <w:t>1ª Votação</w:t>
      </w:r>
    </w:p>
    <w:p w:rsidR="005E5789" w:rsidRDefault="00467DB0">
      <w:r w:rsidRPr="00467DB0">
        <w:t>Pedido</w:t>
      </w:r>
      <w:r w:rsidR="00EF0D49">
        <w:t xml:space="preserve"> encaminhado pela A</w:t>
      </w:r>
      <w:r w:rsidR="00EF0D49">
        <w:t>cademia Pouso-Alegrense de Letras solicitando o uso do Plenário e saguão da Câmara Municipal para a solenidade de posse e outorga de Diploma e Medalhão aos novos acadêmicos eleitos como associados efetivos, no dia 25 de maio de 2017, quinta-feira, às 19h30</w:t>
      </w:r>
      <w:r w:rsidR="00EF0D49">
        <w:t>, sem ônus para a APL.</w:t>
      </w:r>
      <w:r w:rsidR="00EF0D49">
        <w:br/>
      </w:r>
      <w:r>
        <w:t>Autor(a):  Academia Pouso-Alegrense de Letras</w:t>
      </w:r>
      <w:r>
        <w:br/>
        <w:t>Única Votação</w:t>
      </w:r>
      <w:r w:rsidR="00EF0D49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49" w:rsidRDefault="00EF0D49" w:rsidP="00D30C58">
      <w:pPr>
        <w:spacing w:after="0" w:line="240" w:lineRule="auto"/>
      </w:pPr>
      <w:r>
        <w:separator/>
      </w:r>
    </w:p>
  </w:endnote>
  <w:endnote w:type="continuationSeparator" w:id="0">
    <w:p w:rsidR="00EF0D49" w:rsidRDefault="00EF0D4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E578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67DB0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49" w:rsidRDefault="00EF0D49" w:rsidP="00D30C58">
      <w:pPr>
        <w:spacing w:after="0" w:line="240" w:lineRule="auto"/>
      </w:pPr>
      <w:r>
        <w:separator/>
      </w:r>
    </w:p>
  </w:footnote>
  <w:footnote w:type="continuationSeparator" w:id="0">
    <w:p w:rsidR="00EF0D49" w:rsidRDefault="00EF0D4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67DB0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78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D49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364E4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55BAA3-2B8F-42BC-B795-6456A89D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2017-04-28T16:35:00Z</dcterms:created>
  <dcterms:modified xsi:type="dcterms:W3CDTF">2017-04-28T16:35:00Z</dcterms:modified>
</cp:coreProperties>
</file>