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desde a estrada de acesso à empresa Yoki até a ponte do rio que serve de limite entre os municípios de Pouso Alegre 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