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restauração dos bloquetes da ruas Alfenas, Campestre, Ouro fino no  Bairro Jardim Amazonas.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os bloquetes  estão soltos, gerando  buracos enormes,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