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19" w:rsidRDefault="00DA4019" w:rsidP="00DA4019">
      <w:pPr>
        <w:ind w:left="2835"/>
        <w:rPr>
          <w:b/>
          <w:color w:val="000000"/>
        </w:rPr>
      </w:pPr>
      <w:r>
        <w:rPr>
          <w:b/>
          <w:color w:val="000000"/>
        </w:rPr>
        <w:t>MOÇÃO Nº 146 / 2023</w:t>
      </w:r>
    </w:p>
    <w:p w:rsidR="00DA4019" w:rsidRDefault="00DA4019" w:rsidP="00DA4019">
      <w:pPr>
        <w:spacing w:line="278" w:lineRule="auto"/>
        <w:ind w:left="2835"/>
        <w:rPr>
          <w:b/>
          <w:color w:val="000000"/>
          <w:sz w:val="22"/>
          <w:szCs w:val="22"/>
        </w:rPr>
      </w:pPr>
    </w:p>
    <w:p w:rsidR="00DA4019" w:rsidRDefault="00DA4019" w:rsidP="00DA4019">
      <w:pPr>
        <w:spacing w:line="278" w:lineRule="auto"/>
        <w:ind w:left="2835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Autor: Wesley do Resgate</w:t>
      </w:r>
    </w:p>
    <w:p w:rsidR="00DA4019" w:rsidRDefault="00DA4019" w:rsidP="00DA4019">
      <w:pPr>
        <w:spacing w:line="278" w:lineRule="auto"/>
        <w:ind w:left="2835"/>
        <w:rPr>
          <w:b/>
          <w:color w:val="000000"/>
          <w:sz w:val="22"/>
          <w:szCs w:val="22"/>
        </w:rPr>
      </w:pPr>
    </w:p>
    <w:p w:rsidR="00DA4019" w:rsidRDefault="00DA4019" w:rsidP="00DA4019">
      <w:pPr>
        <w:ind w:left="28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Senhor Presidente,</w:t>
      </w:r>
    </w:p>
    <w:p w:rsidR="00DA4019" w:rsidRDefault="00DA4019" w:rsidP="00DA401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DA4019" w:rsidRDefault="00DA4019" w:rsidP="00DA401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requerem, consoante preceitos regimentais, que seja encaminhada a presente MOÇÃO DE REPÚDIO à fala do Vereador e Presidente da Câmara Municipal de Pombal (PB), Marcos Bandeira (MDB), que declarou que a categoria de professores "não trabalham nada".</w:t>
      </w:r>
    </w:p>
    <w:p w:rsidR="00DA4019" w:rsidRDefault="00DA4019" w:rsidP="00DA4019">
      <w:pPr>
        <w:spacing w:line="278" w:lineRule="auto"/>
        <w:ind w:left="2835" w:firstLine="2835"/>
        <w:rPr>
          <w:color w:val="000000"/>
          <w:sz w:val="22"/>
          <w:szCs w:val="22"/>
        </w:rPr>
      </w:pPr>
      <w:bookmarkStart w:id="0" w:name="_GoBack"/>
      <w:bookmarkEnd w:id="0"/>
    </w:p>
    <w:p w:rsidR="00DA4019" w:rsidRDefault="00DA4019" w:rsidP="00DA4019">
      <w:pPr>
        <w:ind w:firstLine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DA4019" w:rsidRDefault="00DA4019" w:rsidP="00DA4019">
      <w:pPr>
        <w:ind w:firstLine="2835"/>
        <w:jc w:val="both"/>
        <w:rPr>
          <w:b/>
          <w:sz w:val="22"/>
          <w:szCs w:val="22"/>
        </w:rPr>
      </w:pPr>
    </w:p>
    <w:p w:rsidR="00DA4019" w:rsidRDefault="00DA4019" w:rsidP="00DA4019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vereador e presidente da Câmara, Marcos Bandeira (MDB) declarou que </w:t>
      </w:r>
      <w:proofErr w:type="gramStart"/>
      <w:r>
        <w:rPr>
          <w:sz w:val="22"/>
          <w:szCs w:val="22"/>
        </w:rPr>
        <w:t>a categoria de professores "não trabalham</w:t>
      </w:r>
      <w:proofErr w:type="gramEnd"/>
      <w:r>
        <w:rPr>
          <w:sz w:val="22"/>
          <w:szCs w:val="22"/>
        </w:rPr>
        <w:t xml:space="preserve"> nada". Os ataques contra os profissionais da educação ocorreram enquanto os vereadores da cidade analisavam o projeto sobre o piso nacional da enfermagem. Marcos Bandeira, em sua fala, tentou fazer uma comparação das categorias da enfermagem e da educação, e declarou ainda em tom de deboche:</w:t>
      </w:r>
    </w:p>
    <w:p w:rsidR="00DA4019" w:rsidRDefault="00DA4019" w:rsidP="00DA4019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"A </w:t>
      </w:r>
      <w:proofErr w:type="spellStart"/>
      <w:r>
        <w:rPr>
          <w:sz w:val="22"/>
          <w:szCs w:val="22"/>
        </w:rPr>
        <w:t>Nasa</w:t>
      </w:r>
      <w:proofErr w:type="spellEnd"/>
      <w:r>
        <w:rPr>
          <w:sz w:val="22"/>
          <w:szCs w:val="22"/>
        </w:rPr>
        <w:t xml:space="preserve"> desistiu de estudar o Brasil. Na educação é 40h, mas sabe quanto trabalham? 5 (horas) aula, 5 de planejamento, mais 5 de correção de prova... enfim, Nada! </w:t>
      </w:r>
      <w:proofErr w:type="gramStart"/>
      <w:r>
        <w:rPr>
          <w:sz w:val="22"/>
          <w:szCs w:val="22"/>
        </w:rPr>
        <w:t>só</w:t>
      </w:r>
      <w:proofErr w:type="gramEnd"/>
      <w:r>
        <w:rPr>
          <w:sz w:val="22"/>
          <w:szCs w:val="22"/>
        </w:rPr>
        <w:t xml:space="preserve"> trabalham 25 (horas) ", declarou.</w:t>
      </w:r>
    </w:p>
    <w:p w:rsidR="00DA4019" w:rsidRDefault="00DA4019" w:rsidP="00DA4019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Fato que criou indignação aos educadores e defensores da categoria.</w:t>
      </w:r>
    </w:p>
    <w:p w:rsidR="00DA4019" w:rsidRDefault="00DA4019" w:rsidP="00DA4019">
      <w:pPr>
        <w:ind w:firstLine="2835"/>
        <w:jc w:val="both"/>
        <w:rPr>
          <w:color w:val="000000"/>
          <w:sz w:val="22"/>
          <w:szCs w:val="22"/>
        </w:rPr>
      </w:pPr>
    </w:p>
    <w:p w:rsidR="00DA4019" w:rsidRDefault="00DA4019" w:rsidP="00DA4019">
      <w:pPr>
        <w:spacing w:line="84" w:lineRule="auto"/>
        <w:ind w:left="2835" w:firstLine="2835"/>
        <w:rPr>
          <w:color w:val="000000"/>
          <w:sz w:val="22"/>
          <w:szCs w:val="22"/>
        </w:rPr>
      </w:pPr>
    </w:p>
    <w:p w:rsidR="00DA4019" w:rsidRDefault="00DA4019" w:rsidP="00DA4019">
      <w:pPr>
        <w:ind w:left="28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Sala das Sessões, 3 de outubro de 2023.</w:t>
      </w:r>
    </w:p>
    <w:p w:rsidR="00DA4019" w:rsidRDefault="00DA4019" w:rsidP="00DA4019">
      <w:pPr>
        <w:rPr>
          <w:color w:val="000000"/>
          <w:sz w:val="22"/>
          <w:szCs w:val="22"/>
        </w:rPr>
      </w:pPr>
    </w:p>
    <w:p w:rsidR="00C76B9F" w:rsidRPr="00F32B04" w:rsidRDefault="00C76B9F" w:rsidP="00D305BC">
      <w:pPr>
        <w:ind w:firstLine="2835"/>
        <w:jc w:val="both"/>
        <w:rPr>
          <w:sz w:val="22"/>
          <w:szCs w:val="22"/>
        </w:rPr>
      </w:pPr>
    </w:p>
    <w:tbl>
      <w:tblPr>
        <w:tblW w:w="980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3359"/>
        <w:gridCol w:w="3221"/>
      </w:tblGrid>
      <w:tr w:rsidR="00EE0EC9" w:rsidTr="00E46209">
        <w:trPr>
          <w:trHeight w:val="978"/>
        </w:trPr>
        <w:tc>
          <w:tcPr>
            <w:tcW w:w="9801" w:type="dxa"/>
            <w:gridSpan w:val="3"/>
            <w:vAlign w:val="center"/>
          </w:tcPr>
          <w:p w:rsidR="00535DBE" w:rsidRPr="00731319" w:rsidRDefault="003C4936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535DBE" w:rsidRDefault="003C4936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E46209" w:rsidRPr="00731319" w:rsidRDefault="00E46209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0EC9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59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21" w:type="dxa"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EE0EC9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E0EC9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59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21" w:type="dxa"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EE0EC9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21" w:type="dxa"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EE0EC9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59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21" w:type="dxa"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EE0EC9" w:rsidTr="00E46209">
        <w:trPr>
          <w:trHeight w:val="729"/>
        </w:trPr>
        <w:tc>
          <w:tcPr>
            <w:tcW w:w="3221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9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E0EC9" w:rsidTr="00E46209">
        <w:trPr>
          <w:trHeight w:val="297"/>
        </w:trPr>
        <w:tc>
          <w:tcPr>
            <w:tcW w:w="3221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59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21" w:type="dxa"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EE0EC9" w:rsidTr="00E46209">
        <w:trPr>
          <w:trHeight w:val="730"/>
        </w:trPr>
        <w:tc>
          <w:tcPr>
            <w:tcW w:w="3221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59" w:type="dxa"/>
            <w:hideMark/>
          </w:tcPr>
          <w:p w:rsidR="00535DBE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E46209" w:rsidRDefault="00E46209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6209" w:rsidRPr="00731319" w:rsidRDefault="00E46209" w:rsidP="00E46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E0EC9" w:rsidTr="00E46209">
        <w:trPr>
          <w:trHeight w:val="279"/>
        </w:trPr>
        <w:tc>
          <w:tcPr>
            <w:tcW w:w="3221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59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21" w:type="dxa"/>
          </w:tcPr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0EC9" w:rsidTr="00E46209">
        <w:trPr>
          <w:trHeight w:val="247"/>
        </w:trPr>
        <w:tc>
          <w:tcPr>
            <w:tcW w:w="3221" w:type="dxa"/>
            <w:hideMark/>
          </w:tcPr>
          <w:p w:rsidR="00535DBE" w:rsidRPr="00731319" w:rsidRDefault="003C4936" w:rsidP="00E46209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59" w:type="dxa"/>
            <w:hideMark/>
          </w:tcPr>
          <w:p w:rsidR="00535DBE" w:rsidRPr="00731319" w:rsidRDefault="003C493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1º </w:t>
            </w:r>
            <w:r w:rsidRPr="00731319">
              <w:rPr>
                <w:color w:val="000000"/>
                <w:sz w:val="18"/>
                <w:szCs w:val="18"/>
              </w:rPr>
              <w:t>VICE-PRESIDENTE</w:t>
            </w:r>
          </w:p>
        </w:tc>
        <w:tc>
          <w:tcPr>
            <w:tcW w:w="3221" w:type="dxa"/>
          </w:tcPr>
          <w:p w:rsidR="00535DBE" w:rsidRPr="00731319" w:rsidRDefault="00535DBE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04035" w:rsidRDefault="00404035" w:rsidP="00404035">
      <w:pPr>
        <w:jc w:val="both"/>
        <w:rPr>
          <w:sz w:val="23"/>
          <w:szCs w:val="23"/>
        </w:rPr>
      </w:pPr>
    </w:p>
    <w:sectPr w:rsidR="00404035" w:rsidSect="00F614BD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36" w:rsidRDefault="003C4936">
      <w:r>
        <w:separator/>
      </w:r>
    </w:p>
  </w:endnote>
  <w:endnote w:type="continuationSeparator" w:id="0">
    <w:p w:rsidR="003C4936" w:rsidRDefault="003C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C49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36" w:rsidRDefault="003C4936">
      <w:r>
        <w:separator/>
      </w:r>
    </w:p>
  </w:footnote>
  <w:footnote w:type="continuationSeparator" w:id="0">
    <w:p w:rsidR="003C4936" w:rsidRDefault="003C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C493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" strokecolor="white">
              <v:textbox>
                <w:txbxContent>
                  <w:p w:rsidR="000C3556" w:rsidRDefault="000C3556" w:rsidP="000C3556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179C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1428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E7895"/>
    <w:rsid w:val="000F041F"/>
    <w:rsid w:val="000F11A7"/>
    <w:rsid w:val="000F218E"/>
    <w:rsid w:val="000F23D0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5FC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36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035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0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DBE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3B0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1E4F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4C49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A16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0459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421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151C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6B9F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B91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27EA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89F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B25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4019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4D63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209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0EC9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7C5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2B0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0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0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14</cp:revision>
  <cp:lastPrinted>2023-10-03T18:44:00Z</cp:lastPrinted>
  <dcterms:created xsi:type="dcterms:W3CDTF">2023-03-08T17:29:00Z</dcterms:created>
  <dcterms:modified xsi:type="dcterms:W3CDTF">2023-10-03T18:45:00Z</dcterms:modified>
</cp:coreProperties>
</file>